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22" w:rsidRDefault="00632DE2">
      <w:pPr>
        <w:tabs>
          <w:tab w:val="left" w:pos="900"/>
        </w:tabs>
        <w:snapToGrid w:val="0"/>
        <w:spacing w:line="360" w:lineRule="auto"/>
        <w:jc w:val="center"/>
        <w:rPr>
          <w:rFonts w:ascii="黑体" w:eastAsia="黑体" w:hAnsi="黑体" w:cs="黑体"/>
          <w:b/>
          <w:sz w:val="36"/>
          <w:szCs w:val="36"/>
        </w:rPr>
      </w:pPr>
      <w:r>
        <w:rPr>
          <w:rFonts w:ascii="华文宋体" w:eastAsia="华文宋体" w:hAnsi="华文宋体" w:cs="华文宋体" w:hint="eastAsia"/>
          <w:b/>
          <w:sz w:val="36"/>
          <w:szCs w:val="36"/>
        </w:rPr>
        <w:t>询价公告</w:t>
      </w:r>
    </w:p>
    <w:p w:rsidR="00257122" w:rsidRDefault="00257122">
      <w:pPr>
        <w:snapToGrid w:val="0"/>
        <w:spacing w:line="600" w:lineRule="exact"/>
        <w:ind w:firstLineChars="200" w:firstLine="560"/>
        <w:rPr>
          <w:rFonts w:ascii="仿宋" w:eastAsia="仿宋" w:hAnsi="仿宋"/>
          <w:sz w:val="28"/>
          <w:szCs w:val="28"/>
        </w:rPr>
      </w:pPr>
    </w:p>
    <w:p w:rsidR="00257122" w:rsidRDefault="00632DE2">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按照公开、公平、公正的原则，参照《中华人民共和国政府采购法》的相关规定，诚邀具备相关资质条件的潜在</w:t>
      </w:r>
      <w:r>
        <w:rPr>
          <w:rFonts w:ascii="仿宋" w:eastAsia="仿宋" w:hAnsi="仿宋" w:hint="eastAsia"/>
          <w:sz w:val="32"/>
          <w:szCs w:val="32"/>
        </w:rPr>
        <w:t>服务</w:t>
      </w:r>
      <w:r>
        <w:rPr>
          <w:rFonts w:ascii="仿宋" w:eastAsia="仿宋" w:hAnsi="仿宋" w:hint="eastAsia"/>
          <w:sz w:val="32"/>
          <w:szCs w:val="32"/>
        </w:rPr>
        <w:t>商参与</w:t>
      </w:r>
      <w:r>
        <w:rPr>
          <w:rFonts w:ascii="仿宋" w:eastAsia="仿宋" w:hAnsi="仿宋" w:cs="仿宋" w:hint="eastAsia"/>
          <w:bCs/>
          <w:color w:val="000000"/>
          <w:sz w:val="32"/>
          <w:szCs w:val="32"/>
        </w:rPr>
        <w:t>四川省</w:t>
      </w:r>
      <w:r>
        <w:rPr>
          <w:rFonts w:ascii="仿宋" w:eastAsia="仿宋" w:hAnsi="仿宋" w:cs="仿宋" w:hint="eastAsia"/>
          <w:bCs/>
          <w:color w:val="000000"/>
          <w:sz w:val="32"/>
          <w:szCs w:val="32"/>
        </w:rPr>
        <w:t>川西监狱</w:t>
      </w:r>
      <w:r>
        <w:rPr>
          <w:rFonts w:ascii="仿宋" w:eastAsia="仿宋" w:hAnsi="仿宋" w:cs="宋体" w:hint="eastAsia"/>
          <w:kern w:val="0"/>
          <w:sz w:val="32"/>
          <w:szCs w:val="32"/>
        </w:rPr>
        <w:t>医院医用污水处理池维护及污水检测服务</w:t>
      </w:r>
      <w:r>
        <w:rPr>
          <w:rFonts w:ascii="仿宋" w:eastAsia="仿宋" w:hAnsi="仿宋" w:cs="宋体" w:hint="eastAsia"/>
          <w:kern w:val="0"/>
          <w:sz w:val="32"/>
          <w:szCs w:val="32"/>
        </w:rPr>
        <w:t>项目</w:t>
      </w:r>
      <w:r>
        <w:rPr>
          <w:rFonts w:ascii="仿宋" w:eastAsia="仿宋" w:hAnsi="仿宋" w:cs="宋体" w:hint="eastAsia"/>
          <w:kern w:val="0"/>
          <w:sz w:val="32"/>
          <w:szCs w:val="32"/>
        </w:rPr>
        <w:t>（二次）</w:t>
      </w:r>
      <w:r>
        <w:rPr>
          <w:rFonts w:ascii="仿宋" w:eastAsia="仿宋" w:hAnsi="仿宋" w:hint="eastAsia"/>
          <w:sz w:val="32"/>
          <w:szCs w:val="32"/>
        </w:rPr>
        <w:t>询价工作，具体事项公告如下：</w:t>
      </w:r>
    </w:p>
    <w:p w:rsidR="00257122" w:rsidRDefault="00632DE2">
      <w:pPr>
        <w:snapToGrid w:val="0"/>
        <w:spacing w:line="600" w:lineRule="exact"/>
        <w:ind w:firstLineChars="200" w:firstLine="643"/>
        <w:rPr>
          <w:rFonts w:ascii="仿宋" w:eastAsia="仿宋" w:hAnsi="仿宋" w:cs="仿宋"/>
          <w:b/>
          <w:bCs/>
          <w:color w:val="000000"/>
          <w:sz w:val="32"/>
          <w:szCs w:val="32"/>
        </w:rPr>
      </w:pPr>
      <w:r>
        <w:rPr>
          <w:rFonts w:ascii="黑体" w:eastAsia="黑体" w:hAnsi="黑体" w:cs="黑体" w:hint="eastAsia"/>
          <w:b/>
          <w:bCs/>
          <w:color w:val="000000"/>
          <w:sz w:val="32"/>
          <w:szCs w:val="32"/>
        </w:rPr>
        <w:t>一、采购项目基本情况</w:t>
      </w:r>
      <w:r>
        <w:rPr>
          <w:rFonts w:ascii="仿宋" w:eastAsia="仿宋" w:hAnsi="仿宋" w:cs="仿宋" w:hint="eastAsia"/>
          <w:b/>
          <w:bCs/>
          <w:color w:val="000000"/>
          <w:sz w:val="32"/>
          <w:szCs w:val="32"/>
        </w:rPr>
        <w:t>：</w:t>
      </w:r>
    </w:p>
    <w:p w:rsidR="00257122" w:rsidRDefault="00632DE2">
      <w:pPr>
        <w:snapToGrid w:val="0"/>
        <w:spacing w:line="600" w:lineRule="exact"/>
        <w:ind w:firstLineChars="200" w:firstLine="643"/>
        <w:rPr>
          <w:rFonts w:ascii="仿宋" w:eastAsia="仿宋" w:hAnsi="仿宋" w:cs="仿宋"/>
          <w:color w:val="000000"/>
          <w:sz w:val="32"/>
          <w:szCs w:val="32"/>
          <w:u w:val="single"/>
        </w:rPr>
      </w:pPr>
      <w:r>
        <w:rPr>
          <w:rFonts w:ascii="仿宋" w:eastAsia="仿宋" w:hAnsi="仿宋" w:cs="仿宋" w:hint="eastAsia"/>
          <w:b/>
          <w:bCs/>
          <w:color w:val="000000"/>
          <w:sz w:val="32"/>
          <w:szCs w:val="32"/>
        </w:rPr>
        <w:t>（一）项目编号</w:t>
      </w:r>
      <w:r>
        <w:rPr>
          <w:rFonts w:ascii="仿宋" w:eastAsia="仿宋" w:hAnsi="仿宋" w:cs="仿宋" w:hint="eastAsia"/>
          <w:color w:val="000000"/>
          <w:sz w:val="32"/>
          <w:szCs w:val="32"/>
        </w:rPr>
        <w:t>：</w:t>
      </w:r>
      <w:r>
        <w:rPr>
          <w:rFonts w:ascii="仿宋" w:eastAsia="仿宋" w:hAnsi="仿宋" w:cs="仿宋" w:hint="eastAsia"/>
          <w:color w:val="000000"/>
          <w:sz w:val="32"/>
          <w:szCs w:val="32"/>
        </w:rPr>
        <w:t>SCCX</w:t>
      </w:r>
      <w:r>
        <w:rPr>
          <w:rFonts w:ascii="仿宋" w:eastAsia="仿宋" w:hAnsi="仿宋" w:cs="仿宋" w:hint="eastAsia"/>
          <w:color w:val="000000"/>
          <w:sz w:val="32"/>
          <w:szCs w:val="32"/>
        </w:rPr>
        <w:noBreakHyphen/>
        <w:t>20251125</w:t>
      </w:r>
      <w:r>
        <w:rPr>
          <w:rFonts w:ascii="仿宋" w:eastAsia="仿宋" w:hAnsi="仿宋" w:cs="仿宋" w:hint="eastAsia"/>
          <w:color w:val="000000"/>
          <w:sz w:val="32"/>
          <w:szCs w:val="32"/>
        </w:rPr>
        <w:t>。</w:t>
      </w:r>
    </w:p>
    <w:p w:rsidR="00257122" w:rsidRDefault="00632DE2">
      <w:pPr>
        <w:ind w:firstLineChars="200" w:firstLine="640"/>
        <w:rPr>
          <w:rFonts w:ascii="仿宋" w:eastAsia="仿宋" w:hAnsi="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项目名称</w:t>
      </w:r>
      <w:r>
        <w:rPr>
          <w:rFonts w:ascii="仿宋" w:eastAsia="仿宋" w:hAnsi="仿宋" w:cs="仿宋" w:hint="eastAsia"/>
          <w:b/>
          <w:bCs/>
          <w:color w:val="000000"/>
          <w:sz w:val="32"/>
          <w:szCs w:val="32"/>
        </w:rPr>
        <w:t>：</w:t>
      </w:r>
      <w:r>
        <w:rPr>
          <w:rFonts w:ascii="仿宋" w:eastAsia="仿宋" w:hAnsi="仿宋" w:cs="仿宋" w:hint="eastAsia"/>
          <w:bCs/>
          <w:color w:val="000000"/>
          <w:sz w:val="32"/>
          <w:szCs w:val="32"/>
        </w:rPr>
        <w:t>四川省</w:t>
      </w:r>
      <w:r>
        <w:rPr>
          <w:rFonts w:ascii="仿宋" w:eastAsia="仿宋" w:hAnsi="仿宋" w:cs="仿宋" w:hint="eastAsia"/>
          <w:bCs/>
          <w:color w:val="000000"/>
          <w:sz w:val="32"/>
          <w:szCs w:val="32"/>
        </w:rPr>
        <w:t>川西监狱</w:t>
      </w:r>
      <w:r>
        <w:rPr>
          <w:rFonts w:ascii="仿宋" w:eastAsia="仿宋" w:hAnsi="仿宋" w:cs="宋体" w:hint="eastAsia"/>
          <w:kern w:val="0"/>
          <w:sz w:val="32"/>
          <w:szCs w:val="32"/>
        </w:rPr>
        <w:t>医院医用污水处理池维护及污水检测服务</w:t>
      </w:r>
      <w:r>
        <w:rPr>
          <w:rFonts w:ascii="仿宋" w:eastAsia="仿宋" w:hAnsi="仿宋" w:cs="宋体" w:hint="eastAsia"/>
          <w:kern w:val="0"/>
          <w:sz w:val="32"/>
          <w:szCs w:val="32"/>
        </w:rPr>
        <w:t>项目</w:t>
      </w:r>
      <w:r>
        <w:rPr>
          <w:rFonts w:ascii="仿宋" w:eastAsia="仿宋" w:hAnsi="仿宋" w:cs="宋体" w:hint="eastAsia"/>
          <w:kern w:val="0"/>
          <w:sz w:val="32"/>
          <w:szCs w:val="32"/>
        </w:rPr>
        <w:t>（二次）</w:t>
      </w:r>
      <w:r>
        <w:rPr>
          <w:rFonts w:ascii="仿宋" w:eastAsia="仿宋" w:hAnsi="仿宋" w:cs="仿宋" w:hint="eastAsia"/>
          <w:color w:val="000000"/>
          <w:sz w:val="32"/>
          <w:szCs w:val="32"/>
        </w:rPr>
        <w:t>。</w:t>
      </w:r>
    </w:p>
    <w:p w:rsidR="00257122" w:rsidRDefault="00632DE2">
      <w:pPr>
        <w:pStyle w:val="a0"/>
        <w:ind w:firstLine="640"/>
        <w:rPr>
          <w:rFonts w:ascii="仿宋" w:eastAsia="仿宋" w:hAnsi="仿宋"/>
          <w:sz w:val="32"/>
          <w:szCs w:val="32"/>
        </w:rPr>
      </w:pPr>
      <w:r>
        <w:rPr>
          <w:rFonts w:ascii="仿宋" w:eastAsia="仿宋" w:hAnsi="仿宋" w:hint="eastAsia"/>
          <w:sz w:val="32"/>
          <w:szCs w:val="32"/>
        </w:rPr>
        <w:t>（三）采购人：四川省川西监狱</w:t>
      </w:r>
    </w:p>
    <w:p w:rsidR="00257122" w:rsidRDefault="00632DE2">
      <w:pPr>
        <w:pStyle w:val="a0"/>
        <w:ind w:firstLine="640"/>
      </w:pPr>
      <w:r>
        <w:rPr>
          <w:rFonts w:ascii="仿宋" w:eastAsia="仿宋" w:hAnsi="仿宋" w:hint="eastAsia"/>
          <w:sz w:val="32"/>
          <w:szCs w:val="32"/>
        </w:rPr>
        <w:t>（四）资金来源：财政资金</w:t>
      </w:r>
    </w:p>
    <w:p w:rsidR="00257122" w:rsidRDefault="00632DE2">
      <w:pPr>
        <w:snapToGrid w:val="0"/>
        <w:spacing w:line="560" w:lineRule="exact"/>
        <w:ind w:firstLineChars="200" w:firstLine="643"/>
        <w:rPr>
          <w:rFonts w:ascii="仿宋" w:eastAsia="仿宋" w:hAnsi="仿宋"/>
          <w:sz w:val="32"/>
          <w:szCs w:val="32"/>
        </w:rPr>
      </w:pPr>
      <w:r>
        <w:rPr>
          <w:rFonts w:ascii="黑体" w:eastAsia="黑体" w:hAnsi="黑体" w:cs="黑体" w:hint="eastAsia"/>
          <w:b/>
          <w:bCs/>
          <w:sz w:val="32"/>
          <w:szCs w:val="32"/>
        </w:rPr>
        <w:t>二、最高限价</w:t>
      </w:r>
      <w:r>
        <w:rPr>
          <w:rFonts w:ascii="仿宋" w:eastAsia="仿宋" w:hAnsi="仿宋" w:cs="仿宋" w:hint="eastAsia"/>
          <w:b/>
          <w:bCs/>
          <w:sz w:val="32"/>
          <w:szCs w:val="32"/>
        </w:rPr>
        <w:t>：</w:t>
      </w:r>
      <w:r>
        <w:rPr>
          <w:rFonts w:ascii="仿宋" w:eastAsia="仿宋" w:hAnsi="仿宋" w:cs="仿宋" w:hint="eastAsia"/>
          <w:sz w:val="32"/>
          <w:szCs w:val="32"/>
        </w:rPr>
        <w:t>本项目</w:t>
      </w:r>
      <w:r>
        <w:rPr>
          <w:rFonts w:ascii="仿宋" w:eastAsia="仿宋" w:hAnsi="仿宋" w:cs="仿宋" w:hint="eastAsia"/>
          <w:sz w:val="32"/>
          <w:szCs w:val="32"/>
        </w:rPr>
        <w:t>采购控制价</w:t>
      </w:r>
      <w:r>
        <w:rPr>
          <w:rFonts w:ascii="仿宋" w:eastAsia="仿宋" w:hAnsi="仿宋" w:cs="仿宋" w:hint="eastAsia"/>
          <w:sz w:val="32"/>
          <w:szCs w:val="32"/>
        </w:rPr>
        <w:t>为</w:t>
      </w:r>
      <w:r>
        <w:rPr>
          <w:rFonts w:ascii="仿宋" w:eastAsia="仿宋" w:hAnsi="仿宋" w:cs="仿宋" w:hint="eastAsia"/>
          <w:sz w:val="32"/>
          <w:szCs w:val="32"/>
        </w:rPr>
        <w:t>人民币</w:t>
      </w:r>
      <w:r>
        <w:rPr>
          <w:rFonts w:ascii="仿宋" w:eastAsia="仿宋" w:hAnsi="仿宋" w:hint="eastAsia"/>
          <w:sz w:val="32"/>
          <w:szCs w:val="32"/>
        </w:rPr>
        <w:t>40000.00</w:t>
      </w:r>
      <w:r>
        <w:rPr>
          <w:rFonts w:ascii="仿宋" w:eastAsia="仿宋" w:hAnsi="仿宋" w:hint="eastAsia"/>
          <w:sz w:val="32"/>
          <w:szCs w:val="32"/>
        </w:rPr>
        <w:t>元，其中包一（</w:t>
      </w:r>
      <w:r>
        <w:rPr>
          <w:rFonts w:ascii="CESI仿宋-GB2312" w:eastAsia="CESI仿宋-GB2312" w:hAnsi="CESI仿宋-GB2312" w:cs="CESI仿宋-GB2312" w:hint="eastAsia"/>
          <w:kern w:val="0"/>
          <w:sz w:val="32"/>
          <w:szCs w:val="32"/>
          <w:shd w:val="clear" w:color="auto" w:fill="FFFFFF"/>
          <w:lang/>
        </w:rPr>
        <w:t>污水检测服务</w:t>
      </w:r>
      <w:r>
        <w:rPr>
          <w:rFonts w:ascii="仿宋" w:eastAsia="仿宋" w:hAnsi="仿宋" w:hint="eastAsia"/>
          <w:sz w:val="32"/>
          <w:szCs w:val="32"/>
        </w:rPr>
        <w:t>）</w:t>
      </w:r>
      <w:r>
        <w:rPr>
          <w:rFonts w:ascii="仿宋" w:eastAsia="仿宋" w:hAnsi="仿宋" w:cs="仿宋" w:hint="eastAsia"/>
          <w:sz w:val="32"/>
          <w:szCs w:val="32"/>
        </w:rPr>
        <w:t>采购控制价</w:t>
      </w:r>
      <w:r>
        <w:rPr>
          <w:rFonts w:ascii="仿宋" w:eastAsia="仿宋" w:hAnsi="仿宋" w:cs="仿宋" w:hint="eastAsia"/>
          <w:sz w:val="32"/>
          <w:szCs w:val="32"/>
        </w:rPr>
        <w:t>为</w:t>
      </w:r>
      <w:r>
        <w:rPr>
          <w:rFonts w:ascii="仿宋" w:eastAsia="仿宋" w:hAnsi="仿宋" w:cs="仿宋" w:hint="eastAsia"/>
          <w:sz w:val="32"/>
          <w:szCs w:val="32"/>
        </w:rPr>
        <w:t>人民币</w:t>
      </w:r>
      <w:r>
        <w:rPr>
          <w:rFonts w:ascii="仿宋" w:eastAsia="仿宋" w:hAnsi="仿宋" w:hint="eastAsia"/>
          <w:sz w:val="32"/>
          <w:szCs w:val="32"/>
        </w:rPr>
        <w:t>18000.00</w:t>
      </w:r>
      <w:r>
        <w:rPr>
          <w:rFonts w:ascii="仿宋" w:eastAsia="仿宋" w:hAnsi="仿宋" w:hint="eastAsia"/>
          <w:sz w:val="32"/>
          <w:szCs w:val="32"/>
        </w:rPr>
        <w:t>元，包二（</w:t>
      </w:r>
      <w:r>
        <w:rPr>
          <w:rFonts w:ascii="CESI仿宋-GB2312" w:eastAsia="CESI仿宋-GB2312" w:hAnsi="CESI仿宋-GB2312" w:cs="CESI仿宋-GB2312" w:hint="eastAsia"/>
          <w:kern w:val="0"/>
          <w:sz w:val="32"/>
          <w:szCs w:val="32"/>
          <w:shd w:val="clear" w:color="auto" w:fill="FFFFFF"/>
          <w:lang/>
        </w:rPr>
        <w:t>维护服务</w:t>
      </w:r>
      <w:r>
        <w:rPr>
          <w:rFonts w:ascii="仿宋" w:eastAsia="仿宋" w:hAnsi="仿宋" w:hint="eastAsia"/>
          <w:sz w:val="32"/>
          <w:szCs w:val="32"/>
        </w:rPr>
        <w:t>）</w:t>
      </w:r>
      <w:r>
        <w:rPr>
          <w:rFonts w:ascii="仿宋" w:eastAsia="仿宋" w:hAnsi="仿宋" w:cs="仿宋" w:hint="eastAsia"/>
          <w:sz w:val="32"/>
          <w:szCs w:val="32"/>
        </w:rPr>
        <w:t>采购控制价</w:t>
      </w:r>
      <w:r>
        <w:rPr>
          <w:rFonts w:ascii="仿宋" w:eastAsia="仿宋" w:hAnsi="仿宋" w:cs="仿宋" w:hint="eastAsia"/>
          <w:sz w:val="32"/>
          <w:szCs w:val="32"/>
        </w:rPr>
        <w:t>为</w:t>
      </w:r>
      <w:r>
        <w:rPr>
          <w:rFonts w:ascii="仿宋" w:eastAsia="仿宋" w:hAnsi="仿宋" w:cs="仿宋" w:hint="eastAsia"/>
          <w:sz w:val="32"/>
          <w:szCs w:val="32"/>
        </w:rPr>
        <w:t>人民币</w:t>
      </w:r>
      <w:r>
        <w:rPr>
          <w:rFonts w:ascii="仿宋" w:eastAsia="仿宋" w:hAnsi="仿宋" w:cs="仿宋" w:hint="eastAsia"/>
          <w:sz w:val="32"/>
          <w:szCs w:val="32"/>
        </w:rPr>
        <w:t>22000.00</w:t>
      </w:r>
      <w:r>
        <w:rPr>
          <w:rFonts w:ascii="仿宋" w:eastAsia="仿宋" w:hAnsi="仿宋" w:cs="仿宋" w:hint="eastAsia"/>
          <w:sz w:val="32"/>
          <w:szCs w:val="32"/>
        </w:rPr>
        <w:t>元</w:t>
      </w:r>
      <w:r>
        <w:rPr>
          <w:rFonts w:ascii="仿宋" w:eastAsia="仿宋" w:hAnsi="仿宋" w:hint="eastAsia"/>
          <w:sz w:val="32"/>
          <w:szCs w:val="32"/>
        </w:rPr>
        <w:t>。</w:t>
      </w:r>
    </w:p>
    <w:p w:rsidR="00257122" w:rsidRDefault="00632DE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三、采购方式</w:t>
      </w:r>
      <w:r>
        <w:rPr>
          <w:rFonts w:ascii="仿宋" w:eastAsia="仿宋" w:hAnsi="仿宋" w:hint="eastAsia"/>
          <w:sz w:val="32"/>
          <w:szCs w:val="32"/>
        </w:rPr>
        <w:t>：询价采购</w:t>
      </w:r>
    </w:p>
    <w:p w:rsidR="00257122" w:rsidRDefault="00632DE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四、</w:t>
      </w:r>
      <w:r>
        <w:rPr>
          <w:rFonts w:ascii="黑体" w:eastAsia="黑体" w:hAnsi="黑体" w:cs="黑体" w:hint="eastAsia"/>
          <w:b/>
          <w:bCs/>
          <w:color w:val="000000"/>
          <w:sz w:val="32"/>
          <w:szCs w:val="32"/>
        </w:rPr>
        <w:t>询价通知书发出及获取方式</w:t>
      </w: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rPr>
        <w:t>2025</w:t>
      </w:r>
      <w:r>
        <w:rPr>
          <w:rFonts w:ascii="仿宋" w:eastAsia="仿宋" w:hAnsi="仿宋" w:cs="仿宋" w:hint="eastAsia"/>
          <w:b/>
          <w:bCs/>
          <w:color w:val="000000"/>
          <w:sz w:val="32"/>
          <w:szCs w:val="32"/>
        </w:rPr>
        <w:t>年</w:t>
      </w:r>
      <w:r>
        <w:rPr>
          <w:rFonts w:ascii="仿宋" w:eastAsia="仿宋" w:hAnsi="仿宋" w:cs="仿宋" w:hint="eastAsia"/>
          <w:b/>
          <w:bCs/>
          <w:color w:val="000000"/>
          <w:sz w:val="32"/>
          <w:szCs w:val="32"/>
        </w:rPr>
        <w:t>12</w:t>
      </w:r>
      <w:r>
        <w:rPr>
          <w:rFonts w:ascii="仿宋" w:eastAsia="仿宋" w:hAnsi="仿宋" w:cs="仿宋" w:hint="eastAsia"/>
          <w:b/>
          <w:bCs/>
          <w:color w:val="000000"/>
          <w:sz w:val="32"/>
          <w:szCs w:val="32"/>
        </w:rPr>
        <w:t>月</w:t>
      </w:r>
      <w:r>
        <w:rPr>
          <w:rFonts w:ascii="仿宋" w:eastAsia="仿宋" w:hAnsi="仿宋" w:cs="仿宋" w:hint="eastAsia"/>
          <w:b/>
          <w:bCs/>
          <w:color w:val="000000"/>
          <w:sz w:val="32"/>
          <w:szCs w:val="32"/>
        </w:rPr>
        <w:t>25</w:t>
      </w:r>
      <w:r>
        <w:rPr>
          <w:rFonts w:ascii="仿宋" w:eastAsia="仿宋" w:hAnsi="仿宋" w:cs="仿宋" w:hint="eastAsia"/>
          <w:b/>
          <w:bCs/>
          <w:color w:val="000000"/>
          <w:sz w:val="32"/>
          <w:szCs w:val="32"/>
        </w:rPr>
        <w:t>日</w:t>
      </w:r>
      <w:r>
        <w:rPr>
          <w:rFonts w:ascii="仿宋" w:eastAsia="仿宋" w:hAnsi="仿宋" w:cs="仿宋" w:hint="eastAsia"/>
          <w:bCs/>
          <w:color w:val="000000"/>
          <w:sz w:val="32"/>
          <w:szCs w:val="32"/>
        </w:rPr>
        <w:t>在</w:t>
      </w:r>
      <w:r>
        <w:rPr>
          <w:rFonts w:ascii="仿宋" w:eastAsia="仿宋" w:hAnsi="仿宋" w:cs="仿宋" w:hint="eastAsia"/>
          <w:bCs/>
          <w:color w:val="000000"/>
          <w:sz w:val="32"/>
          <w:szCs w:val="32"/>
        </w:rPr>
        <w:t>四川省川西监狱门户网站</w:t>
      </w:r>
      <w:r>
        <w:rPr>
          <w:rFonts w:ascii="仿宋" w:eastAsia="仿宋" w:hAnsi="仿宋" w:cs="仿宋" w:hint="eastAsia"/>
          <w:bCs/>
          <w:color w:val="000000"/>
          <w:sz w:val="32"/>
          <w:szCs w:val="32"/>
        </w:rPr>
        <w:t>上以</w:t>
      </w:r>
      <w:r>
        <w:rPr>
          <w:rFonts w:ascii="仿宋" w:eastAsia="仿宋" w:hAnsi="仿宋" w:cs="仿宋" w:hint="eastAsia"/>
          <w:bCs/>
          <w:color w:val="000000"/>
          <w:sz w:val="32"/>
          <w:szCs w:val="32"/>
        </w:rPr>
        <w:t>询价邀请函</w:t>
      </w:r>
      <w:r>
        <w:rPr>
          <w:rFonts w:ascii="仿宋" w:eastAsia="仿宋" w:hAnsi="仿宋" w:cs="仿宋" w:hint="eastAsia"/>
          <w:bCs/>
          <w:color w:val="000000"/>
          <w:sz w:val="32"/>
          <w:szCs w:val="32"/>
        </w:rPr>
        <w:t>形式发布</w:t>
      </w:r>
      <w:r>
        <w:rPr>
          <w:rFonts w:ascii="仿宋" w:eastAsia="仿宋" w:hAnsi="仿宋" w:cs="仿宋" w:hint="eastAsia"/>
          <w:bCs/>
          <w:color w:val="000000"/>
          <w:sz w:val="32"/>
          <w:szCs w:val="32"/>
        </w:rPr>
        <w:t>，投标人自行下载。</w:t>
      </w:r>
    </w:p>
    <w:p w:rsidR="00257122" w:rsidRDefault="00632DE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五、商务要求</w:t>
      </w:r>
      <w:r>
        <w:rPr>
          <w:rFonts w:ascii="仿宋" w:eastAsia="仿宋" w:hAnsi="仿宋" w:hint="eastAsia"/>
          <w:sz w:val="32"/>
          <w:szCs w:val="32"/>
        </w:rPr>
        <w:t>：</w:t>
      </w:r>
    </w:p>
    <w:p w:rsidR="00257122" w:rsidRDefault="00632D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（一）服务要求：</w:t>
      </w:r>
    </w:p>
    <w:p w:rsidR="00257122" w:rsidRDefault="00632DE2">
      <w:pPr>
        <w:widowControl/>
        <w:spacing w:line="500" w:lineRule="exact"/>
        <w:ind w:firstLineChars="200" w:firstLine="640"/>
        <w:jc w:val="lef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lastRenderedPageBreak/>
        <w:t>依照</w:t>
      </w:r>
      <w:r>
        <w:rPr>
          <w:rFonts w:ascii="CESI仿宋-GB2312" w:eastAsia="CESI仿宋-GB2312" w:hAnsi="CESI仿宋-GB2312" w:cs="CESI仿宋-GB2312" w:hint="eastAsia"/>
          <w:bCs/>
          <w:sz w:val="32"/>
          <w:szCs w:val="32"/>
        </w:rPr>
        <w:t>《医疗机构水污染物排放标准》</w:t>
      </w:r>
      <w:r>
        <w:rPr>
          <w:rFonts w:ascii="CESI仿宋-GB2312" w:eastAsia="CESI仿宋-GB2312" w:hAnsi="CESI仿宋-GB2312" w:cs="CESI仿宋-GB2312" w:hint="eastAsia"/>
          <w:bCs/>
          <w:sz w:val="32"/>
          <w:szCs w:val="32"/>
        </w:rPr>
        <w:t>G</w:t>
      </w:r>
      <w:r>
        <w:rPr>
          <w:rFonts w:ascii="CESI仿宋-GB2312" w:eastAsia="CESI仿宋-GB2312" w:hAnsi="CESI仿宋-GB2312" w:cs="CESI仿宋-GB2312" w:hint="eastAsia"/>
          <w:bCs/>
          <w:sz w:val="32"/>
          <w:szCs w:val="32"/>
        </w:rPr>
        <w:t>B18466-2005</w:t>
      </w:r>
      <w:r>
        <w:rPr>
          <w:rFonts w:ascii="CESI仿宋-GB2312" w:eastAsia="CESI仿宋-GB2312" w:hAnsi="CESI仿宋-GB2312" w:cs="CESI仿宋-GB2312" w:hint="eastAsia"/>
          <w:bCs/>
          <w:sz w:val="32"/>
          <w:szCs w:val="32"/>
        </w:rPr>
        <w:t>，</w:t>
      </w:r>
      <w:r>
        <w:rPr>
          <w:rFonts w:ascii="CESI仿宋-GB2312" w:eastAsia="CESI仿宋-GB2312" w:hAnsi="CESI仿宋-GB2312" w:cs="CESI仿宋-GB2312" w:hint="eastAsia"/>
          <w:sz w:val="32"/>
          <w:szCs w:val="32"/>
        </w:rPr>
        <w:t>对</w:t>
      </w:r>
      <w:r>
        <w:rPr>
          <w:rFonts w:ascii="CESI仿宋-GB2312" w:eastAsia="CESI仿宋-GB2312" w:hAnsi="CESI仿宋-GB2312" w:cs="CESI仿宋-GB2312" w:hint="eastAsia"/>
          <w:sz w:val="32"/>
          <w:szCs w:val="32"/>
        </w:rPr>
        <w:t>污水</w:t>
      </w:r>
      <w:r>
        <w:rPr>
          <w:rFonts w:ascii="CESI仿宋-GB2312" w:eastAsia="CESI仿宋-GB2312" w:hAnsi="CESI仿宋-GB2312" w:cs="CESI仿宋-GB2312" w:hint="eastAsia"/>
          <w:sz w:val="32"/>
          <w:szCs w:val="32"/>
        </w:rPr>
        <w:t>水质检测数据的科学性、公正性负责，出具的</w:t>
      </w:r>
      <w:r>
        <w:rPr>
          <w:rFonts w:ascii="CESI仿宋-GB2312" w:eastAsia="CESI仿宋-GB2312" w:hAnsi="CESI仿宋-GB2312" w:cs="CESI仿宋-GB2312" w:hint="eastAsia"/>
          <w:sz w:val="32"/>
          <w:szCs w:val="32"/>
        </w:rPr>
        <w:t>CMA</w:t>
      </w:r>
      <w:r>
        <w:rPr>
          <w:rFonts w:ascii="CESI仿宋-GB2312" w:eastAsia="CESI仿宋-GB2312" w:hAnsi="CESI仿宋-GB2312" w:cs="CESI仿宋-GB2312" w:hint="eastAsia"/>
          <w:sz w:val="32"/>
          <w:szCs w:val="32"/>
        </w:rPr>
        <w:t>检测报告具有法律效力。</w:t>
      </w:r>
    </w:p>
    <w:p w:rsidR="00257122" w:rsidRDefault="00632DE2" w:rsidP="00B806F9">
      <w:pPr>
        <w:spacing w:beforeLines="50" w:line="500" w:lineRule="exact"/>
        <w:ind w:firstLineChars="200" w:firstLine="640"/>
        <w:jc w:val="left"/>
        <w:rPr>
          <w:rFonts w:ascii="仿宋" w:eastAsia="仿宋" w:hAnsi="仿宋" w:cs="仿宋"/>
          <w:b/>
          <w:bCs/>
          <w:sz w:val="32"/>
          <w:szCs w:val="32"/>
        </w:rPr>
      </w:pPr>
      <w:r>
        <w:rPr>
          <w:rFonts w:ascii="仿宋" w:eastAsia="仿宋" w:hAnsi="仿宋" w:hint="eastAsia"/>
          <w:sz w:val="32"/>
          <w:szCs w:val="32"/>
        </w:rPr>
        <w:t>包一</w:t>
      </w:r>
      <w:r>
        <w:rPr>
          <w:rFonts w:ascii="仿宋" w:eastAsia="仿宋" w:hAnsi="仿宋" w:hint="eastAsia"/>
          <w:sz w:val="32"/>
          <w:szCs w:val="32"/>
        </w:rPr>
        <w:t>.</w:t>
      </w:r>
      <w:r>
        <w:rPr>
          <w:rFonts w:ascii="仿宋" w:eastAsia="仿宋" w:hAnsi="仿宋" w:cs="仿宋" w:hint="eastAsia"/>
          <w:b/>
          <w:bCs/>
          <w:sz w:val="32"/>
          <w:szCs w:val="32"/>
        </w:rPr>
        <w:t>污水检测项</w:t>
      </w:r>
    </w:p>
    <w:tbl>
      <w:tblPr>
        <w:tblpPr w:leftFromText="180" w:rightFromText="180" w:vertAnchor="text" w:horzAnchor="page" w:tblpX="1910" w:tblpY="441"/>
        <w:tblOverlap w:val="never"/>
        <w:tblW w:w="8240" w:type="dxa"/>
        <w:tblLayout w:type="fixed"/>
        <w:tblLook w:val="04A0"/>
      </w:tblPr>
      <w:tblGrid>
        <w:gridCol w:w="676"/>
        <w:gridCol w:w="1226"/>
        <w:gridCol w:w="2535"/>
        <w:gridCol w:w="676"/>
        <w:gridCol w:w="655"/>
        <w:gridCol w:w="845"/>
        <w:gridCol w:w="1627"/>
      </w:tblGrid>
      <w:tr w:rsidR="00257122">
        <w:trPr>
          <w:trHeight w:val="1255"/>
        </w:trPr>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序号</w:t>
            </w:r>
          </w:p>
        </w:tc>
        <w:tc>
          <w:tcPr>
            <w:tcW w:w="122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项目</w:t>
            </w:r>
          </w:p>
        </w:tc>
        <w:tc>
          <w:tcPr>
            <w:tcW w:w="2535"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指标</w:t>
            </w:r>
            <w:r>
              <w:rPr>
                <w:rFonts w:ascii="微软雅黑" w:eastAsia="微软雅黑" w:hAnsi="微软雅黑" w:cs="微软雅黑" w:hint="eastAsia"/>
                <w:b/>
                <w:bCs/>
                <w:color w:val="000000"/>
                <w:kern w:val="0"/>
                <w:sz w:val="22"/>
              </w:rPr>
              <w:t>/</w:t>
            </w:r>
            <w:r>
              <w:rPr>
                <w:rFonts w:ascii="微软雅黑" w:eastAsia="微软雅黑" w:hAnsi="微软雅黑" w:cs="微软雅黑" w:hint="eastAsia"/>
                <w:b/>
                <w:bCs/>
                <w:color w:val="000000"/>
                <w:kern w:val="0"/>
                <w:sz w:val="22"/>
              </w:rPr>
              <w:t>说明</w:t>
            </w:r>
          </w:p>
        </w:tc>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点位</w:t>
            </w:r>
          </w:p>
        </w:tc>
        <w:tc>
          <w:tcPr>
            <w:tcW w:w="655"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频次</w:t>
            </w:r>
          </w:p>
        </w:tc>
        <w:tc>
          <w:tcPr>
            <w:tcW w:w="845"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数量</w:t>
            </w:r>
          </w:p>
        </w:tc>
        <w:tc>
          <w:tcPr>
            <w:tcW w:w="1627"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备注</w:t>
            </w:r>
          </w:p>
        </w:tc>
      </w:tr>
      <w:tr w:rsidR="00257122">
        <w:trPr>
          <w:trHeight w:val="1004"/>
        </w:trPr>
        <w:tc>
          <w:tcPr>
            <w:tcW w:w="67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2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医疗污水</w:t>
            </w:r>
          </w:p>
        </w:tc>
        <w:tc>
          <w:tcPr>
            <w:tcW w:w="2535" w:type="dxa"/>
            <w:tcBorders>
              <w:top w:val="nil"/>
              <w:left w:val="nil"/>
              <w:bottom w:val="nil"/>
              <w:right w:val="nil"/>
            </w:tcBorders>
            <w:vAlign w:val="center"/>
          </w:tcPr>
          <w:p w:rsidR="00257122" w:rsidRDefault="00632DE2">
            <w:pPr>
              <w:widowControl/>
              <w:spacing w:line="5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PH</w:t>
            </w:r>
            <w:r>
              <w:rPr>
                <w:rFonts w:ascii="宋体" w:hAnsi="宋体" w:cs="宋体" w:hint="eastAsia"/>
                <w:color w:val="000000"/>
                <w:kern w:val="0"/>
                <w:sz w:val="20"/>
                <w:szCs w:val="20"/>
              </w:rPr>
              <w:t>、余氯、粪大肠菌群数</w:t>
            </w:r>
          </w:p>
        </w:tc>
        <w:tc>
          <w:tcPr>
            <w:tcW w:w="67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55"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845"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627"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每月检测</w:t>
            </w:r>
            <w:r>
              <w:rPr>
                <w:rFonts w:ascii="宋体" w:hAnsi="宋体" w:cs="宋体" w:hint="eastAsia"/>
                <w:color w:val="000000"/>
                <w:kern w:val="0"/>
                <w:sz w:val="20"/>
                <w:szCs w:val="20"/>
              </w:rPr>
              <w:t>1</w:t>
            </w:r>
            <w:r>
              <w:rPr>
                <w:rFonts w:ascii="宋体" w:hAnsi="宋体" w:cs="宋体" w:hint="eastAsia"/>
                <w:color w:val="000000"/>
                <w:kern w:val="0"/>
                <w:sz w:val="20"/>
                <w:szCs w:val="20"/>
              </w:rPr>
              <w:t>次</w:t>
            </w:r>
          </w:p>
        </w:tc>
      </w:tr>
      <w:tr w:rsidR="00257122">
        <w:trPr>
          <w:trHeight w:val="90"/>
        </w:trPr>
        <w:tc>
          <w:tcPr>
            <w:tcW w:w="67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2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医疗污水</w:t>
            </w:r>
          </w:p>
        </w:tc>
        <w:tc>
          <w:tcPr>
            <w:tcW w:w="2535" w:type="dxa"/>
            <w:tcBorders>
              <w:top w:val="single" w:sz="4" w:space="0" w:color="000000"/>
              <w:left w:val="nil"/>
              <w:bottom w:val="nil"/>
              <w:right w:val="nil"/>
            </w:tcBorders>
            <w:vAlign w:val="center"/>
          </w:tcPr>
          <w:p w:rsidR="00257122" w:rsidRDefault="00632DE2">
            <w:pPr>
              <w:widowControl/>
              <w:spacing w:line="5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沙门氏菌</w:t>
            </w:r>
          </w:p>
        </w:tc>
        <w:tc>
          <w:tcPr>
            <w:tcW w:w="67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55"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845"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27"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每季度检测</w:t>
            </w:r>
            <w:r>
              <w:rPr>
                <w:rFonts w:ascii="宋体" w:hAnsi="宋体" w:cs="宋体" w:hint="eastAsia"/>
                <w:color w:val="000000"/>
                <w:kern w:val="0"/>
                <w:sz w:val="20"/>
                <w:szCs w:val="20"/>
              </w:rPr>
              <w:t>1</w:t>
            </w:r>
            <w:r>
              <w:rPr>
                <w:rFonts w:ascii="宋体" w:hAnsi="宋体" w:cs="宋体" w:hint="eastAsia"/>
                <w:color w:val="000000"/>
                <w:kern w:val="0"/>
                <w:sz w:val="20"/>
                <w:szCs w:val="20"/>
              </w:rPr>
              <w:t>次</w:t>
            </w:r>
          </w:p>
        </w:tc>
      </w:tr>
      <w:tr w:rsidR="00257122">
        <w:trPr>
          <w:trHeight w:val="624"/>
        </w:trPr>
        <w:tc>
          <w:tcPr>
            <w:tcW w:w="67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2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医疗污水</w:t>
            </w:r>
          </w:p>
        </w:tc>
        <w:tc>
          <w:tcPr>
            <w:tcW w:w="2535" w:type="dxa"/>
            <w:tcBorders>
              <w:top w:val="single" w:sz="4" w:space="0" w:color="000000"/>
              <w:left w:val="nil"/>
              <w:bottom w:val="nil"/>
              <w:right w:val="nil"/>
            </w:tcBorders>
            <w:vAlign w:val="center"/>
          </w:tcPr>
          <w:p w:rsidR="00257122" w:rsidRDefault="00632DE2">
            <w:pPr>
              <w:widowControl/>
              <w:spacing w:line="5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志贺氏菌</w:t>
            </w:r>
          </w:p>
        </w:tc>
        <w:tc>
          <w:tcPr>
            <w:tcW w:w="676"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55"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845"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27" w:type="dxa"/>
            <w:tcBorders>
              <w:top w:val="single" w:sz="4" w:space="0" w:color="000000"/>
              <w:left w:val="single" w:sz="4" w:space="0" w:color="000000"/>
              <w:bottom w:val="nil"/>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每半年检测</w:t>
            </w:r>
            <w:r>
              <w:rPr>
                <w:rFonts w:ascii="宋体" w:hAnsi="宋体" w:cs="宋体" w:hint="eastAsia"/>
                <w:color w:val="000000"/>
                <w:kern w:val="0"/>
                <w:sz w:val="20"/>
                <w:szCs w:val="20"/>
              </w:rPr>
              <w:t>1</w:t>
            </w:r>
            <w:r>
              <w:rPr>
                <w:rFonts w:ascii="宋体" w:hAnsi="宋体" w:cs="宋体" w:hint="eastAsia"/>
                <w:color w:val="000000"/>
                <w:kern w:val="0"/>
                <w:sz w:val="20"/>
                <w:szCs w:val="20"/>
              </w:rPr>
              <w:t>次</w:t>
            </w:r>
          </w:p>
        </w:tc>
      </w:tr>
      <w:tr w:rsidR="00257122">
        <w:trPr>
          <w:trHeight w:val="2696"/>
        </w:trPr>
        <w:tc>
          <w:tcPr>
            <w:tcW w:w="676" w:type="dxa"/>
            <w:tcBorders>
              <w:top w:val="single" w:sz="4" w:space="0" w:color="000000"/>
              <w:left w:val="single" w:sz="4" w:space="0" w:color="000000"/>
              <w:bottom w:val="single" w:sz="4" w:space="0" w:color="auto"/>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26" w:type="dxa"/>
            <w:tcBorders>
              <w:top w:val="single" w:sz="4" w:space="0" w:color="000000"/>
              <w:left w:val="single" w:sz="4" w:space="0" w:color="000000"/>
              <w:bottom w:val="single" w:sz="4" w:space="0" w:color="auto"/>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医疗污水</w:t>
            </w:r>
          </w:p>
        </w:tc>
        <w:tc>
          <w:tcPr>
            <w:tcW w:w="2535" w:type="dxa"/>
            <w:tcBorders>
              <w:top w:val="single" w:sz="4" w:space="0" w:color="000000"/>
              <w:left w:val="nil"/>
              <w:bottom w:val="single" w:sz="4" w:space="0" w:color="auto"/>
              <w:right w:val="nil"/>
            </w:tcBorders>
            <w:vAlign w:val="center"/>
          </w:tcPr>
          <w:p w:rsidR="00257122" w:rsidRDefault="00632DE2">
            <w:pPr>
              <w:widowControl/>
              <w:spacing w:line="5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PH</w:t>
            </w:r>
            <w:r>
              <w:rPr>
                <w:rFonts w:ascii="宋体" w:hAnsi="宋体" w:cs="宋体" w:hint="eastAsia"/>
                <w:color w:val="000000"/>
                <w:kern w:val="0"/>
                <w:sz w:val="20"/>
                <w:szCs w:val="20"/>
              </w:rPr>
              <w:t>、化学需氧量</w:t>
            </w:r>
            <w:r>
              <w:rPr>
                <w:rFonts w:ascii="宋体" w:hAnsi="宋体" w:cs="宋体" w:hint="eastAsia"/>
                <w:color w:val="000000"/>
                <w:kern w:val="0"/>
                <w:sz w:val="20"/>
                <w:szCs w:val="20"/>
              </w:rPr>
              <w:t>COD</w:t>
            </w:r>
            <w:r>
              <w:rPr>
                <w:rFonts w:ascii="宋体" w:hAnsi="宋体" w:cs="宋体" w:hint="eastAsia"/>
                <w:color w:val="000000"/>
                <w:kern w:val="0"/>
                <w:sz w:val="20"/>
                <w:szCs w:val="20"/>
              </w:rPr>
              <w:t>、生化需氧量</w:t>
            </w:r>
            <w:r>
              <w:rPr>
                <w:rFonts w:ascii="宋体" w:hAnsi="宋体" w:cs="宋体" w:hint="eastAsia"/>
                <w:color w:val="000000"/>
                <w:kern w:val="0"/>
                <w:sz w:val="20"/>
                <w:szCs w:val="20"/>
              </w:rPr>
              <w:t>BOD</w:t>
            </w:r>
            <w:r>
              <w:rPr>
                <w:rFonts w:ascii="宋体" w:hAnsi="宋体" w:cs="宋体" w:hint="eastAsia"/>
                <w:color w:val="000000"/>
                <w:kern w:val="0"/>
                <w:sz w:val="20"/>
                <w:szCs w:val="20"/>
              </w:rPr>
              <w:t>、悬浮物</w:t>
            </w:r>
            <w:r>
              <w:rPr>
                <w:rFonts w:ascii="宋体" w:hAnsi="宋体" w:cs="宋体" w:hint="eastAsia"/>
                <w:color w:val="000000"/>
                <w:kern w:val="0"/>
                <w:sz w:val="20"/>
                <w:szCs w:val="20"/>
              </w:rPr>
              <w:t>SS</w:t>
            </w:r>
            <w:r>
              <w:rPr>
                <w:rFonts w:ascii="宋体" w:hAnsi="宋体" w:cs="宋体" w:hint="eastAsia"/>
                <w:color w:val="000000"/>
                <w:kern w:val="0"/>
                <w:sz w:val="20"/>
                <w:szCs w:val="20"/>
              </w:rPr>
              <w:t>、动植物油、石油类、阴离子表面活性剂、挥发酚、总氰化物、氨氮、总磷；</w:t>
            </w:r>
          </w:p>
        </w:tc>
        <w:tc>
          <w:tcPr>
            <w:tcW w:w="676" w:type="dxa"/>
            <w:tcBorders>
              <w:top w:val="single" w:sz="4" w:space="0" w:color="000000"/>
              <w:left w:val="single" w:sz="4" w:space="0" w:color="000000"/>
              <w:bottom w:val="single" w:sz="4" w:space="0" w:color="auto"/>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55" w:type="dxa"/>
            <w:tcBorders>
              <w:top w:val="single" w:sz="4" w:space="0" w:color="000000"/>
              <w:left w:val="single" w:sz="4" w:space="0" w:color="000000"/>
              <w:bottom w:val="single" w:sz="4" w:space="0" w:color="auto"/>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845" w:type="dxa"/>
            <w:tcBorders>
              <w:top w:val="single" w:sz="4" w:space="0" w:color="000000"/>
              <w:left w:val="single" w:sz="4" w:space="0" w:color="000000"/>
              <w:bottom w:val="single" w:sz="4" w:space="0" w:color="auto"/>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27" w:type="dxa"/>
            <w:tcBorders>
              <w:top w:val="single" w:sz="4" w:space="0" w:color="000000"/>
              <w:left w:val="single" w:sz="4" w:space="0" w:color="000000"/>
              <w:bottom w:val="single" w:sz="4" w:space="0" w:color="auto"/>
              <w:right w:val="single" w:sz="4" w:space="0" w:color="000000"/>
            </w:tcBorders>
            <w:vAlign w:val="center"/>
          </w:tcPr>
          <w:p w:rsidR="00257122" w:rsidRDefault="00632DE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每季度检测</w:t>
            </w:r>
            <w:r>
              <w:rPr>
                <w:rFonts w:ascii="宋体" w:hAnsi="宋体" w:cs="宋体" w:hint="eastAsia"/>
                <w:color w:val="000000"/>
                <w:kern w:val="0"/>
                <w:sz w:val="20"/>
                <w:szCs w:val="20"/>
              </w:rPr>
              <w:t>1</w:t>
            </w:r>
            <w:r>
              <w:rPr>
                <w:rFonts w:ascii="宋体" w:hAnsi="宋体" w:cs="宋体" w:hint="eastAsia"/>
                <w:color w:val="000000"/>
                <w:kern w:val="0"/>
                <w:sz w:val="20"/>
                <w:szCs w:val="20"/>
              </w:rPr>
              <w:t>次</w:t>
            </w:r>
          </w:p>
        </w:tc>
      </w:tr>
      <w:tr w:rsidR="00257122">
        <w:trPr>
          <w:trHeight w:val="863"/>
        </w:trPr>
        <w:tc>
          <w:tcPr>
            <w:tcW w:w="676" w:type="dxa"/>
            <w:tcBorders>
              <w:top w:val="single" w:sz="4" w:space="0" w:color="auto"/>
              <w:left w:val="single" w:sz="4" w:space="0" w:color="auto"/>
              <w:bottom w:val="single" w:sz="4" w:space="0" w:color="auto"/>
              <w:right w:val="single" w:sz="4" w:space="0" w:color="000000"/>
            </w:tcBorders>
            <w:shd w:val="clear" w:color="auto" w:fill="auto"/>
            <w:vAlign w:val="center"/>
          </w:tcPr>
          <w:p w:rsidR="00257122" w:rsidRDefault="00632DE2">
            <w:pPr>
              <w:widowControl/>
              <w:spacing w:line="4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26" w:type="dxa"/>
            <w:tcBorders>
              <w:top w:val="single" w:sz="4" w:space="0" w:color="auto"/>
              <w:left w:val="single" w:sz="4" w:space="0" w:color="000000"/>
              <w:bottom w:val="single" w:sz="4" w:space="0" w:color="auto"/>
              <w:right w:val="single" w:sz="4" w:space="0" w:color="000000"/>
            </w:tcBorders>
            <w:shd w:val="clear" w:color="auto" w:fill="auto"/>
            <w:vAlign w:val="center"/>
          </w:tcPr>
          <w:p w:rsidR="00257122" w:rsidRDefault="00632DE2">
            <w:pPr>
              <w:widowControl/>
              <w:spacing w:line="480" w:lineRule="exact"/>
              <w:jc w:val="center"/>
              <w:textAlignment w:val="center"/>
              <w:rPr>
                <w:rFonts w:ascii="宋体" w:hAnsi="宋体" w:cs="宋体"/>
                <w:b/>
                <w:bCs/>
                <w:color w:val="000000"/>
                <w:sz w:val="22"/>
              </w:rPr>
            </w:pPr>
            <w:r>
              <w:rPr>
                <w:rFonts w:ascii="宋体" w:hAnsi="宋体" w:cs="宋体" w:hint="eastAsia"/>
                <w:b/>
                <w:bCs/>
                <w:color w:val="000000"/>
                <w:kern w:val="0"/>
                <w:sz w:val="22"/>
              </w:rPr>
              <w:t>控制金额</w:t>
            </w:r>
            <w:r>
              <w:rPr>
                <w:rFonts w:ascii="宋体" w:hAnsi="宋体" w:cs="宋体" w:hint="eastAsia"/>
                <w:b/>
                <w:bCs/>
                <w:color w:val="000000"/>
                <w:kern w:val="0"/>
                <w:sz w:val="22"/>
              </w:rPr>
              <w:t>总价</w:t>
            </w:r>
          </w:p>
        </w:tc>
        <w:tc>
          <w:tcPr>
            <w:tcW w:w="3866"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rsidR="00257122" w:rsidRDefault="00632DE2">
            <w:pPr>
              <w:widowControl/>
              <w:spacing w:line="480" w:lineRule="exact"/>
              <w:jc w:val="center"/>
              <w:textAlignment w:val="center"/>
              <w:rPr>
                <w:rFonts w:ascii="宋体" w:hAnsi="宋体" w:cs="宋体"/>
                <w:b/>
                <w:bCs/>
                <w:color w:val="000000"/>
                <w:sz w:val="22"/>
              </w:rPr>
            </w:pPr>
            <w:r>
              <w:rPr>
                <w:rFonts w:ascii="宋体" w:hAnsi="宋体" w:cs="宋体" w:hint="eastAsia"/>
                <w:b/>
                <w:bCs/>
                <w:color w:val="000000"/>
                <w:kern w:val="0"/>
                <w:sz w:val="22"/>
              </w:rPr>
              <w:t>18000</w:t>
            </w:r>
          </w:p>
        </w:tc>
        <w:tc>
          <w:tcPr>
            <w:tcW w:w="2472"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257122" w:rsidRDefault="00632DE2">
            <w:pPr>
              <w:spacing w:line="480" w:lineRule="exact"/>
              <w:jc w:val="center"/>
              <w:rPr>
                <w:rFonts w:ascii="宋体" w:hAnsi="宋体" w:cs="宋体"/>
                <w:color w:val="000000"/>
                <w:sz w:val="22"/>
              </w:rPr>
            </w:pPr>
            <w:r>
              <w:rPr>
                <w:rFonts w:ascii="宋体" w:hAnsi="宋体" w:cs="宋体" w:hint="eastAsia"/>
                <w:color w:val="000000"/>
                <w:kern w:val="0"/>
                <w:sz w:val="22"/>
              </w:rPr>
              <w:t>含税</w:t>
            </w:r>
          </w:p>
        </w:tc>
      </w:tr>
      <w:tr w:rsidR="00257122">
        <w:trPr>
          <w:trHeight w:val="720"/>
        </w:trPr>
        <w:tc>
          <w:tcPr>
            <w:tcW w:w="8240" w:type="dxa"/>
            <w:gridSpan w:val="7"/>
            <w:tcBorders>
              <w:top w:val="single" w:sz="4" w:space="0" w:color="auto"/>
              <w:left w:val="nil"/>
              <w:bottom w:val="single" w:sz="4" w:space="0" w:color="auto"/>
              <w:right w:val="nil"/>
            </w:tcBorders>
            <w:vAlign w:val="center"/>
          </w:tcPr>
          <w:p w:rsidR="00257122" w:rsidRDefault="00632DE2">
            <w:pPr>
              <w:widowControl/>
              <w:spacing w:line="4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注：</w:t>
            </w:r>
            <w:r>
              <w:rPr>
                <w:rFonts w:ascii="宋体" w:hAnsi="宋体" w:cs="宋体" w:hint="eastAsia"/>
                <w:color w:val="000000"/>
                <w:kern w:val="0"/>
                <w:sz w:val="20"/>
                <w:szCs w:val="20"/>
              </w:rPr>
              <w:t>检测项目：由服务方现场采样</w:t>
            </w:r>
            <w:r>
              <w:rPr>
                <w:rFonts w:ascii="宋体" w:hAnsi="宋体" w:cs="宋体" w:hint="eastAsia"/>
                <w:color w:val="000000"/>
                <w:kern w:val="0"/>
                <w:sz w:val="20"/>
                <w:szCs w:val="20"/>
              </w:rPr>
              <w:t>，</w:t>
            </w:r>
            <w:r>
              <w:rPr>
                <w:rFonts w:ascii="宋体" w:hAnsi="宋体" w:cs="宋体" w:hint="eastAsia"/>
                <w:color w:val="000000"/>
                <w:kern w:val="0"/>
                <w:sz w:val="20"/>
                <w:szCs w:val="20"/>
              </w:rPr>
              <w:t>费用</w:t>
            </w:r>
            <w:r>
              <w:rPr>
                <w:rFonts w:ascii="宋体" w:hAnsi="宋体" w:cs="宋体" w:hint="eastAsia"/>
                <w:color w:val="000000"/>
                <w:kern w:val="0"/>
                <w:sz w:val="20"/>
                <w:szCs w:val="20"/>
              </w:rPr>
              <w:t>含采样费、交通费、检测费、税费等项目相关费用。</w:t>
            </w:r>
          </w:p>
        </w:tc>
      </w:tr>
      <w:tr w:rsidR="00257122">
        <w:trPr>
          <w:trHeight w:val="1004"/>
        </w:trPr>
        <w:tc>
          <w:tcPr>
            <w:tcW w:w="8240" w:type="dxa"/>
            <w:gridSpan w:val="7"/>
            <w:tcBorders>
              <w:top w:val="single" w:sz="4" w:space="0" w:color="auto"/>
              <w:left w:val="nil"/>
              <w:bottom w:val="nil"/>
              <w:right w:val="nil"/>
            </w:tcBorders>
            <w:vAlign w:val="center"/>
          </w:tcPr>
          <w:p w:rsidR="00257122" w:rsidRDefault="00632DE2">
            <w:pPr>
              <w:widowControl/>
              <w:spacing w:line="480" w:lineRule="exact"/>
              <w:ind w:firstLineChars="200" w:firstLine="643"/>
              <w:jc w:val="left"/>
              <w:textAlignment w:val="center"/>
              <w:rPr>
                <w:rFonts w:ascii="宋体" w:hAnsi="宋体" w:cs="宋体"/>
                <w:color w:val="000000"/>
                <w:kern w:val="0"/>
                <w:sz w:val="20"/>
                <w:szCs w:val="20"/>
              </w:rPr>
            </w:pPr>
            <w:r>
              <w:rPr>
                <w:rFonts w:ascii="CESI楷体-GB2312" w:eastAsia="CESI楷体-GB2312" w:hAnsi="CESI楷体-GB2312" w:cs="CESI楷体-GB2312" w:hint="eastAsia"/>
                <w:b/>
                <w:bCs/>
                <w:color w:val="000000"/>
                <w:kern w:val="0"/>
                <w:sz w:val="32"/>
                <w:szCs w:val="32"/>
              </w:rPr>
              <w:t>包二</w:t>
            </w:r>
            <w:r>
              <w:rPr>
                <w:rFonts w:ascii="CESI楷体-GB2312" w:eastAsia="CESI楷体-GB2312" w:hAnsi="CESI楷体-GB2312" w:cs="CESI楷体-GB2312" w:hint="eastAsia"/>
                <w:b/>
                <w:bCs/>
                <w:color w:val="000000"/>
                <w:kern w:val="0"/>
                <w:sz w:val="32"/>
                <w:szCs w:val="32"/>
              </w:rPr>
              <w:t>.</w:t>
            </w:r>
            <w:r>
              <w:rPr>
                <w:rFonts w:ascii="仿宋" w:eastAsia="仿宋" w:hAnsi="仿宋" w:cs="仿宋" w:hint="eastAsia"/>
                <w:b/>
                <w:bCs/>
                <w:color w:val="000000"/>
                <w:kern w:val="0"/>
                <w:sz w:val="32"/>
                <w:szCs w:val="32"/>
              </w:rPr>
              <w:t>维护服务项</w:t>
            </w:r>
          </w:p>
        </w:tc>
      </w:tr>
    </w:tbl>
    <w:tbl>
      <w:tblPr>
        <w:tblpPr w:leftFromText="180" w:rightFromText="180" w:vertAnchor="text" w:horzAnchor="page" w:tblpX="1910" w:tblpY="1894"/>
        <w:tblOverlap w:val="never"/>
        <w:tblW w:w="8240" w:type="dxa"/>
        <w:tblLayout w:type="fixed"/>
        <w:tblLook w:val="04A0"/>
      </w:tblPr>
      <w:tblGrid>
        <w:gridCol w:w="676"/>
        <w:gridCol w:w="930"/>
        <w:gridCol w:w="2810"/>
        <w:gridCol w:w="718"/>
        <w:gridCol w:w="676"/>
        <w:gridCol w:w="803"/>
        <w:gridCol w:w="1627"/>
      </w:tblGrid>
      <w:tr w:rsidR="00257122">
        <w:trPr>
          <w:trHeight w:val="480"/>
        </w:trPr>
        <w:tc>
          <w:tcPr>
            <w:tcW w:w="676" w:type="dxa"/>
            <w:vMerge w:val="restart"/>
            <w:tcBorders>
              <w:top w:val="single" w:sz="8" w:space="0" w:color="000000"/>
              <w:left w:val="single" w:sz="8" w:space="0" w:color="000000"/>
              <w:bottom w:val="single" w:sz="8" w:space="0" w:color="000000"/>
              <w:right w:val="single" w:sz="8" w:space="0" w:color="000000"/>
            </w:tcBorders>
            <w:vAlign w:val="center"/>
          </w:tcPr>
          <w:p w:rsidR="00257122" w:rsidRDefault="00632DE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序号</w:t>
            </w:r>
          </w:p>
        </w:tc>
        <w:tc>
          <w:tcPr>
            <w:tcW w:w="930" w:type="dxa"/>
            <w:vMerge w:val="restart"/>
            <w:tcBorders>
              <w:top w:val="single" w:sz="8" w:space="0" w:color="000000"/>
              <w:left w:val="nil"/>
              <w:bottom w:val="single" w:sz="8" w:space="0" w:color="000000"/>
              <w:right w:val="single" w:sz="8" w:space="0" w:color="000000"/>
            </w:tcBorders>
            <w:vAlign w:val="center"/>
          </w:tcPr>
          <w:p w:rsidR="00257122" w:rsidRDefault="00632DE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项目</w:t>
            </w:r>
          </w:p>
        </w:tc>
        <w:tc>
          <w:tcPr>
            <w:tcW w:w="2810" w:type="dxa"/>
            <w:vMerge w:val="restart"/>
            <w:tcBorders>
              <w:top w:val="single" w:sz="8" w:space="0" w:color="000000"/>
              <w:left w:val="nil"/>
              <w:bottom w:val="single" w:sz="8" w:space="0" w:color="000000"/>
              <w:right w:val="single" w:sz="8" w:space="0" w:color="000000"/>
            </w:tcBorders>
            <w:vAlign w:val="center"/>
          </w:tcPr>
          <w:p w:rsidR="00257122" w:rsidRDefault="00632DE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指标</w:t>
            </w:r>
            <w:r>
              <w:rPr>
                <w:rFonts w:ascii="微软雅黑" w:eastAsia="微软雅黑" w:hAnsi="微软雅黑" w:cs="微软雅黑"/>
                <w:b/>
                <w:bCs/>
                <w:color w:val="000000"/>
                <w:kern w:val="0"/>
                <w:sz w:val="22"/>
                <w:lang/>
              </w:rPr>
              <w:t>/</w:t>
            </w:r>
            <w:r>
              <w:rPr>
                <w:rFonts w:ascii="微软雅黑" w:eastAsia="微软雅黑" w:hAnsi="微软雅黑" w:cs="微软雅黑"/>
                <w:b/>
                <w:bCs/>
                <w:color w:val="000000"/>
                <w:kern w:val="0"/>
                <w:sz w:val="22"/>
                <w:lang/>
              </w:rPr>
              <w:t>说明</w:t>
            </w:r>
          </w:p>
        </w:tc>
        <w:tc>
          <w:tcPr>
            <w:tcW w:w="718" w:type="dxa"/>
            <w:vMerge w:val="restart"/>
            <w:tcBorders>
              <w:top w:val="single" w:sz="8" w:space="0" w:color="000000"/>
              <w:left w:val="nil"/>
              <w:bottom w:val="single" w:sz="8" w:space="0" w:color="000000"/>
              <w:right w:val="single" w:sz="8" w:space="0" w:color="000000"/>
            </w:tcBorders>
            <w:vAlign w:val="center"/>
          </w:tcPr>
          <w:p w:rsidR="00257122" w:rsidRDefault="00632DE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点位</w:t>
            </w:r>
          </w:p>
        </w:tc>
        <w:tc>
          <w:tcPr>
            <w:tcW w:w="676" w:type="dxa"/>
            <w:vMerge w:val="restart"/>
            <w:tcBorders>
              <w:top w:val="single" w:sz="8" w:space="0" w:color="000000"/>
              <w:left w:val="nil"/>
              <w:bottom w:val="single" w:sz="8" w:space="0" w:color="000000"/>
              <w:right w:val="single" w:sz="8" w:space="0" w:color="000000"/>
            </w:tcBorders>
            <w:vAlign w:val="center"/>
          </w:tcPr>
          <w:p w:rsidR="00257122" w:rsidRDefault="00632DE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频次</w:t>
            </w:r>
          </w:p>
        </w:tc>
        <w:tc>
          <w:tcPr>
            <w:tcW w:w="803" w:type="dxa"/>
            <w:vMerge w:val="restart"/>
            <w:tcBorders>
              <w:top w:val="single" w:sz="8" w:space="0" w:color="000000"/>
              <w:left w:val="nil"/>
              <w:bottom w:val="single" w:sz="8" w:space="0" w:color="000000"/>
              <w:right w:val="single" w:sz="8" w:space="0" w:color="000000"/>
            </w:tcBorders>
            <w:vAlign w:val="center"/>
          </w:tcPr>
          <w:p w:rsidR="00257122" w:rsidRDefault="00632DE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数量</w:t>
            </w:r>
          </w:p>
        </w:tc>
        <w:tc>
          <w:tcPr>
            <w:tcW w:w="1627" w:type="dxa"/>
            <w:vMerge w:val="restart"/>
            <w:tcBorders>
              <w:top w:val="single" w:sz="8" w:space="0" w:color="000000"/>
              <w:left w:val="nil"/>
              <w:bottom w:val="single" w:sz="8" w:space="0" w:color="000000"/>
              <w:right w:val="single" w:sz="8" w:space="0" w:color="000000"/>
            </w:tcBorders>
            <w:vAlign w:val="center"/>
          </w:tcPr>
          <w:p w:rsidR="00257122" w:rsidRDefault="00632DE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备注</w:t>
            </w:r>
          </w:p>
        </w:tc>
      </w:tr>
      <w:tr w:rsidR="00257122">
        <w:trPr>
          <w:trHeight w:val="480"/>
        </w:trPr>
        <w:tc>
          <w:tcPr>
            <w:tcW w:w="676" w:type="dxa"/>
            <w:vMerge/>
            <w:tcBorders>
              <w:top w:val="single" w:sz="8" w:space="0" w:color="000000"/>
              <w:left w:val="single" w:sz="8" w:space="0" w:color="000000"/>
              <w:bottom w:val="single" w:sz="8" w:space="0" w:color="000000"/>
              <w:right w:val="single" w:sz="8" w:space="0" w:color="000000"/>
            </w:tcBorders>
            <w:vAlign w:val="center"/>
          </w:tcPr>
          <w:p w:rsidR="00257122" w:rsidRDefault="00257122">
            <w:pPr>
              <w:spacing w:line="480" w:lineRule="exact"/>
              <w:jc w:val="center"/>
              <w:rPr>
                <w:rFonts w:ascii="微软雅黑" w:eastAsia="微软雅黑" w:hAnsi="微软雅黑" w:cs="微软雅黑"/>
                <w:b/>
                <w:bCs/>
                <w:color w:val="000000"/>
                <w:sz w:val="22"/>
              </w:rPr>
            </w:pPr>
          </w:p>
        </w:tc>
        <w:tc>
          <w:tcPr>
            <w:tcW w:w="930" w:type="dxa"/>
            <w:vMerge/>
            <w:tcBorders>
              <w:top w:val="single" w:sz="8" w:space="0" w:color="000000"/>
              <w:left w:val="nil"/>
              <w:bottom w:val="single" w:sz="8" w:space="0" w:color="000000"/>
              <w:right w:val="single" w:sz="8" w:space="0" w:color="000000"/>
            </w:tcBorders>
            <w:vAlign w:val="center"/>
          </w:tcPr>
          <w:p w:rsidR="00257122" w:rsidRDefault="00257122">
            <w:pPr>
              <w:spacing w:line="480" w:lineRule="exact"/>
              <w:jc w:val="center"/>
              <w:rPr>
                <w:rFonts w:ascii="微软雅黑" w:eastAsia="微软雅黑" w:hAnsi="微软雅黑" w:cs="微软雅黑"/>
                <w:b/>
                <w:bCs/>
                <w:color w:val="000000"/>
                <w:sz w:val="22"/>
              </w:rPr>
            </w:pPr>
          </w:p>
        </w:tc>
        <w:tc>
          <w:tcPr>
            <w:tcW w:w="2810" w:type="dxa"/>
            <w:vMerge/>
            <w:tcBorders>
              <w:top w:val="single" w:sz="8" w:space="0" w:color="000000"/>
              <w:left w:val="nil"/>
              <w:bottom w:val="single" w:sz="8" w:space="0" w:color="000000"/>
              <w:right w:val="single" w:sz="8" w:space="0" w:color="000000"/>
            </w:tcBorders>
            <w:vAlign w:val="center"/>
          </w:tcPr>
          <w:p w:rsidR="00257122" w:rsidRDefault="00257122">
            <w:pPr>
              <w:spacing w:line="480" w:lineRule="exact"/>
              <w:jc w:val="center"/>
              <w:rPr>
                <w:rFonts w:ascii="微软雅黑" w:eastAsia="微软雅黑" w:hAnsi="微软雅黑" w:cs="微软雅黑"/>
                <w:b/>
                <w:bCs/>
                <w:color w:val="000000"/>
                <w:sz w:val="22"/>
              </w:rPr>
            </w:pPr>
          </w:p>
        </w:tc>
        <w:tc>
          <w:tcPr>
            <w:tcW w:w="718" w:type="dxa"/>
            <w:vMerge/>
            <w:tcBorders>
              <w:top w:val="single" w:sz="8" w:space="0" w:color="000000"/>
              <w:left w:val="nil"/>
              <w:bottom w:val="single" w:sz="8" w:space="0" w:color="000000"/>
              <w:right w:val="single" w:sz="8" w:space="0" w:color="000000"/>
            </w:tcBorders>
            <w:vAlign w:val="center"/>
          </w:tcPr>
          <w:p w:rsidR="00257122" w:rsidRDefault="00257122">
            <w:pPr>
              <w:spacing w:line="480" w:lineRule="exact"/>
              <w:jc w:val="center"/>
              <w:rPr>
                <w:rFonts w:ascii="微软雅黑" w:eastAsia="微软雅黑" w:hAnsi="微软雅黑" w:cs="微软雅黑"/>
                <w:b/>
                <w:bCs/>
                <w:color w:val="000000"/>
                <w:sz w:val="22"/>
              </w:rPr>
            </w:pPr>
          </w:p>
        </w:tc>
        <w:tc>
          <w:tcPr>
            <w:tcW w:w="676" w:type="dxa"/>
            <w:vMerge/>
            <w:tcBorders>
              <w:top w:val="single" w:sz="8" w:space="0" w:color="000000"/>
              <w:left w:val="nil"/>
              <w:bottom w:val="single" w:sz="8" w:space="0" w:color="000000"/>
              <w:right w:val="single" w:sz="8" w:space="0" w:color="000000"/>
            </w:tcBorders>
            <w:vAlign w:val="center"/>
          </w:tcPr>
          <w:p w:rsidR="00257122" w:rsidRDefault="00257122">
            <w:pPr>
              <w:spacing w:line="480" w:lineRule="exact"/>
              <w:jc w:val="center"/>
              <w:rPr>
                <w:rFonts w:ascii="微软雅黑" w:eastAsia="微软雅黑" w:hAnsi="微软雅黑" w:cs="微软雅黑"/>
                <w:b/>
                <w:bCs/>
                <w:color w:val="000000"/>
                <w:sz w:val="22"/>
              </w:rPr>
            </w:pPr>
          </w:p>
        </w:tc>
        <w:tc>
          <w:tcPr>
            <w:tcW w:w="803" w:type="dxa"/>
            <w:vMerge/>
            <w:tcBorders>
              <w:top w:val="single" w:sz="8" w:space="0" w:color="000000"/>
              <w:left w:val="nil"/>
              <w:bottom w:val="single" w:sz="8" w:space="0" w:color="000000"/>
              <w:right w:val="single" w:sz="8" w:space="0" w:color="000000"/>
            </w:tcBorders>
            <w:vAlign w:val="center"/>
          </w:tcPr>
          <w:p w:rsidR="00257122" w:rsidRDefault="00257122">
            <w:pPr>
              <w:spacing w:line="480" w:lineRule="exact"/>
              <w:jc w:val="center"/>
              <w:rPr>
                <w:rFonts w:ascii="微软雅黑" w:eastAsia="微软雅黑" w:hAnsi="微软雅黑" w:cs="微软雅黑"/>
                <w:b/>
                <w:bCs/>
                <w:color w:val="000000"/>
                <w:sz w:val="22"/>
              </w:rPr>
            </w:pPr>
          </w:p>
        </w:tc>
        <w:tc>
          <w:tcPr>
            <w:tcW w:w="1627" w:type="dxa"/>
            <w:vMerge/>
            <w:tcBorders>
              <w:top w:val="single" w:sz="8" w:space="0" w:color="000000"/>
              <w:left w:val="nil"/>
              <w:bottom w:val="single" w:sz="8" w:space="0" w:color="000000"/>
              <w:right w:val="single" w:sz="8" w:space="0" w:color="000000"/>
            </w:tcBorders>
            <w:vAlign w:val="center"/>
          </w:tcPr>
          <w:p w:rsidR="00257122" w:rsidRDefault="00257122">
            <w:pPr>
              <w:spacing w:line="480" w:lineRule="exact"/>
              <w:jc w:val="center"/>
              <w:rPr>
                <w:rFonts w:ascii="微软雅黑" w:eastAsia="微软雅黑" w:hAnsi="微软雅黑" w:cs="微软雅黑"/>
                <w:b/>
                <w:bCs/>
                <w:color w:val="000000"/>
                <w:sz w:val="22"/>
              </w:rPr>
            </w:pPr>
          </w:p>
        </w:tc>
      </w:tr>
      <w:tr w:rsidR="00257122">
        <w:trPr>
          <w:trHeight w:val="1247"/>
        </w:trPr>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930"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维护保养</w:t>
            </w:r>
          </w:p>
        </w:tc>
        <w:tc>
          <w:tcPr>
            <w:tcW w:w="2810"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巡检，含机油、黄油、日常维修耗材等</w:t>
            </w:r>
          </w:p>
        </w:tc>
        <w:tc>
          <w:tcPr>
            <w:tcW w:w="718"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803"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1627"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每月</w:t>
            </w:r>
            <w:r>
              <w:rPr>
                <w:rFonts w:ascii="宋体" w:hAnsi="宋体" w:cs="宋体" w:hint="eastAsia"/>
                <w:color w:val="000000"/>
                <w:kern w:val="0"/>
                <w:sz w:val="22"/>
                <w:lang/>
              </w:rPr>
              <w:t>1</w:t>
            </w:r>
            <w:r>
              <w:rPr>
                <w:rFonts w:ascii="宋体" w:hAnsi="宋体" w:cs="宋体" w:hint="eastAsia"/>
                <w:color w:val="000000"/>
                <w:kern w:val="0"/>
                <w:sz w:val="22"/>
                <w:lang/>
              </w:rPr>
              <w:t>次</w:t>
            </w:r>
          </w:p>
        </w:tc>
      </w:tr>
      <w:tr w:rsidR="00257122">
        <w:trPr>
          <w:trHeight w:val="1020"/>
        </w:trPr>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930"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MBR</w:t>
            </w:r>
            <w:r>
              <w:rPr>
                <w:rFonts w:ascii="宋体" w:hAnsi="宋体" w:cs="宋体" w:hint="eastAsia"/>
                <w:color w:val="000000"/>
                <w:kern w:val="0"/>
                <w:sz w:val="22"/>
                <w:lang/>
              </w:rPr>
              <w:t>膜清洗</w:t>
            </w:r>
          </w:p>
        </w:tc>
        <w:tc>
          <w:tcPr>
            <w:tcW w:w="2810" w:type="dxa"/>
            <w:tcBorders>
              <w:top w:val="nil"/>
              <w:left w:val="nil"/>
              <w:bottom w:val="nil"/>
              <w:right w:val="nil"/>
            </w:tcBorders>
            <w:vAlign w:val="center"/>
          </w:tcPr>
          <w:p w:rsidR="00257122" w:rsidRDefault="00632DE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过滤生物膜清洗</w:t>
            </w:r>
          </w:p>
        </w:tc>
        <w:tc>
          <w:tcPr>
            <w:tcW w:w="718"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803"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627"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每半年</w:t>
            </w:r>
            <w:r>
              <w:rPr>
                <w:rFonts w:ascii="宋体" w:hAnsi="宋体" w:cs="宋体" w:hint="eastAsia"/>
                <w:color w:val="000000"/>
                <w:kern w:val="0"/>
                <w:sz w:val="22"/>
                <w:lang/>
              </w:rPr>
              <w:t>1</w:t>
            </w:r>
            <w:r>
              <w:rPr>
                <w:rFonts w:ascii="宋体" w:hAnsi="宋体" w:cs="宋体" w:hint="eastAsia"/>
                <w:color w:val="000000"/>
                <w:kern w:val="0"/>
                <w:sz w:val="22"/>
                <w:lang/>
              </w:rPr>
              <w:t>次</w:t>
            </w:r>
          </w:p>
        </w:tc>
      </w:tr>
      <w:tr w:rsidR="00257122">
        <w:trPr>
          <w:trHeight w:val="760"/>
        </w:trPr>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rPr>
              <w:lastRenderedPageBreak/>
              <w:t>3</w:t>
            </w:r>
          </w:p>
        </w:tc>
        <w:tc>
          <w:tcPr>
            <w:tcW w:w="930"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除污</w:t>
            </w:r>
          </w:p>
        </w:tc>
        <w:tc>
          <w:tcPr>
            <w:tcW w:w="2810"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池内沉积物清理</w:t>
            </w:r>
          </w:p>
        </w:tc>
        <w:tc>
          <w:tcPr>
            <w:tcW w:w="718"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right"/>
              <w:textAlignment w:val="center"/>
              <w:rPr>
                <w:rFonts w:ascii="宋体" w:hAnsi="宋体" w:cs="宋体"/>
                <w:color w:val="000000"/>
                <w:sz w:val="22"/>
              </w:rPr>
            </w:pPr>
            <w:r>
              <w:rPr>
                <w:rFonts w:ascii="宋体" w:hAnsi="宋体" w:cs="宋体" w:hint="eastAsia"/>
                <w:color w:val="000000"/>
                <w:kern w:val="0"/>
                <w:sz w:val="22"/>
                <w:lang/>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803"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627" w:type="dxa"/>
            <w:tcBorders>
              <w:top w:val="single" w:sz="4" w:space="0" w:color="000000"/>
              <w:left w:val="single" w:sz="4" w:space="0" w:color="000000"/>
              <w:bottom w:val="single" w:sz="4" w:space="0" w:color="000000"/>
              <w:right w:val="single" w:sz="4" w:space="0" w:color="000000"/>
            </w:tcBorders>
            <w:vAlign w:val="center"/>
          </w:tcPr>
          <w:p w:rsidR="00257122" w:rsidRDefault="00632DE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每半年</w:t>
            </w:r>
            <w:r>
              <w:rPr>
                <w:rFonts w:ascii="宋体" w:hAnsi="宋体" w:cs="宋体" w:hint="eastAsia"/>
                <w:color w:val="000000"/>
                <w:kern w:val="0"/>
                <w:sz w:val="22"/>
                <w:lang/>
              </w:rPr>
              <w:t>1</w:t>
            </w:r>
            <w:r>
              <w:rPr>
                <w:rFonts w:ascii="宋体" w:hAnsi="宋体" w:cs="宋体" w:hint="eastAsia"/>
                <w:color w:val="000000"/>
                <w:kern w:val="0"/>
                <w:sz w:val="22"/>
                <w:lang/>
              </w:rPr>
              <w:t>次</w:t>
            </w:r>
          </w:p>
        </w:tc>
      </w:tr>
      <w:tr w:rsidR="00257122">
        <w:trPr>
          <w:trHeight w:val="315"/>
        </w:trPr>
        <w:tc>
          <w:tcPr>
            <w:tcW w:w="676" w:type="dxa"/>
            <w:tcBorders>
              <w:top w:val="single" w:sz="4" w:space="0" w:color="000000"/>
              <w:left w:val="single" w:sz="4" w:space="0" w:color="000000"/>
              <w:bottom w:val="single" w:sz="4" w:space="0" w:color="000000"/>
              <w:right w:val="single" w:sz="4" w:space="0" w:color="000000"/>
            </w:tcBorders>
            <w:vAlign w:val="center"/>
          </w:tcPr>
          <w:p w:rsidR="00257122" w:rsidRDefault="00632DE2">
            <w:pPr>
              <w:spacing w:line="480" w:lineRule="exact"/>
              <w:rPr>
                <w:rFonts w:ascii="宋体" w:hAnsi="宋体" w:cs="宋体"/>
                <w:color w:val="000000"/>
                <w:sz w:val="24"/>
                <w:szCs w:val="24"/>
              </w:rPr>
            </w:pPr>
            <w:r>
              <w:rPr>
                <w:rFonts w:ascii="宋体" w:hAnsi="宋体" w:cs="宋体" w:hint="eastAsia"/>
                <w:color w:val="000000"/>
                <w:sz w:val="24"/>
                <w:szCs w:val="24"/>
              </w:rPr>
              <w:t>4</w:t>
            </w:r>
          </w:p>
        </w:tc>
        <w:tc>
          <w:tcPr>
            <w:tcW w:w="930" w:type="dxa"/>
            <w:tcBorders>
              <w:top w:val="single" w:sz="4" w:space="0" w:color="000000"/>
              <w:left w:val="single" w:sz="4" w:space="0" w:color="000000"/>
              <w:bottom w:val="single" w:sz="4" w:space="0" w:color="000000"/>
              <w:right w:val="single" w:sz="4" w:space="0" w:color="000000"/>
            </w:tcBorders>
            <w:vAlign w:val="center"/>
          </w:tcPr>
          <w:p w:rsidR="00257122" w:rsidRDefault="00632DE2">
            <w:pPr>
              <w:spacing w:line="480" w:lineRule="exact"/>
              <w:jc w:val="center"/>
              <w:rPr>
                <w:rFonts w:ascii="宋体" w:hAnsi="宋体" w:cs="宋体"/>
                <w:color w:val="000000"/>
                <w:sz w:val="24"/>
                <w:szCs w:val="24"/>
              </w:rPr>
            </w:pPr>
            <w:r>
              <w:rPr>
                <w:rFonts w:ascii="宋体" w:hAnsi="宋体" w:cs="宋体" w:hint="eastAsia"/>
                <w:color w:val="000000"/>
                <w:sz w:val="24"/>
                <w:szCs w:val="24"/>
              </w:rPr>
              <w:t>控制金额</w:t>
            </w:r>
          </w:p>
        </w:tc>
        <w:tc>
          <w:tcPr>
            <w:tcW w:w="4204" w:type="dxa"/>
            <w:gridSpan w:val="3"/>
            <w:tcBorders>
              <w:top w:val="single" w:sz="4" w:space="0" w:color="000000"/>
              <w:left w:val="single" w:sz="4" w:space="0" w:color="000000"/>
              <w:bottom w:val="single" w:sz="4" w:space="0" w:color="000000"/>
              <w:right w:val="single" w:sz="4" w:space="0" w:color="000000"/>
            </w:tcBorders>
            <w:vAlign w:val="center"/>
          </w:tcPr>
          <w:p w:rsidR="00257122" w:rsidRDefault="00632DE2">
            <w:pPr>
              <w:spacing w:line="480" w:lineRule="exact"/>
              <w:rPr>
                <w:rFonts w:ascii="宋体" w:hAnsi="宋体" w:cs="宋体"/>
                <w:color w:val="000000"/>
                <w:sz w:val="24"/>
                <w:szCs w:val="24"/>
              </w:rPr>
            </w:pPr>
            <w:r>
              <w:rPr>
                <w:rFonts w:ascii="宋体" w:hAnsi="宋体" w:cs="宋体" w:hint="eastAsia"/>
                <w:color w:val="000000"/>
                <w:sz w:val="24"/>
                <w:szCs w:val="24"/>
              </w:rPr>
              <w:t>22000</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257122" w:rsidRDefault="00632DE2">
            <w:pPr>
              <w:spacing w:line="480" w:lineRule="exact"/>
              <w:rPr>
                <w:rFonts w:ascii="宋体" w:hAnsi="宋体" w:cs="宋体"/>
                <w:color w:val="000000"/>
                <w:sz w:val="24"/>
                <w:szCs w:val="24"/>
              </w:rPr>
            </w:pPr>
            <w:r>
              <w:rPr>
                <w:rFonts w:ascii="宋体" w:hAnsi="宋体" w:cs="宋体" w:hint="eastAsia"/>
                <w:color w:val="000000"/>
                <w:kern w:val="0"/>
                <w:sz w:val="24"/>
                <w:szCs w:val="24"/>
                <w:lang/>
              </w:rPr>
              <w:t>含税</w:t>
            </w:r>
          </w:p>
        </w:tc>
      </w:tr>
      <w:tr w:rsidR="00257122">
        <w:trPr>
          <w:trHeight w:val="1065"/>
        </w:trPr>
        <w:tc>
          <w:tcPr>
            <w:tcW w:w="8240" w:type="dxa"/>
            <w:gridSpan w:val="7"/>
            <w:tcBorders>
              <w:top w:val="single" w:sz="4" w:space="0" w:color="000000"/>
              <w:left w:val="single" w:sz="4" w:space="0" w:color="000000"/>
              <w:bottom w:val="single" w:sz="4" w:space="0" w:color="000000"/>
              <w:right w:val="single" w:sz="4" w:space="0" w:color="000000"/>
            </w:tcBorders>
            <w:vAlign w:val="center"/>
          </w:tcPr>
          <w:p w:rsidR="00257122" w:rsidRDefault="00632DE2">
            <w:pPr>
              <w:spacing w:line="500" w:lineRule="exact"/>
              <w:rPr>
                <w:rFonts w:ascii="宋体" w:hAnsi="宋体" w:cs="宋体"/>
                <w:color w:val="000000"/>
                <w:sz w:val="24"/>
                <w:szCs w:val="24"/>
              </w:rPr>
            </w:pPr>
            <w:r>
              <w:rPr>
                <w:rFonts w:ascii="宋体" w:hAnsi="宋体" w:cs="宋体" w:hint="eastAsia"/>
                <w:color w:val="000000"/>
                <w:kern w:val="0"/>
                <w:sz w:val="24"/>
                <w:szCs w:val="24"/>
                <w:lang/>
              </w:rPr>
              <w:t>注：维修涉及设备更换等情形根据实际情况定价。以上维护服务费含人员工时费、交通费、税费、管理费等。</w:t>
            </w:r>
          </w:p>
        </w:tc>
      </w:tr>
    </w:tbl>
    <w:p w:rsidR="00257122" w:rsidRDefault="00632DE2">
      <w:pPr>
        <w:ind w:firstLineChars="200" w:firstLine="640"/>
        <w:rPr>
          <w:rFonts w:ascii="仿宋" w:eastAsia="仿宋" w:hAnsi="仿宋"/>
          <w:sz w:val="32"/>
          <w:szCs w:val="32"/>
        </w:rPr>
      </w:pPr>
      <w:r>
        <w:rPr>
          <w:rFonts w:ascii="楷体" w:eastAsia="楷体" w:hAnsi="楷体" w:cs="楷体" w:hint="eastAsia"/>
          <w:sz w:val="32"/>
          <w:szCs w:val="32"/>
        </w:rPr>
        <w:t>（二）采购服务商</w:t>
      </w:r>
      <w:r>
        <w:rPr>
          <w:rFonts w:ascii="楷体" w:eastAsia="楷体" w:hAnsi="楷体" w:cs="楷体" w:hint="eastAsia"/>
          <w:sz w:val="32"/>
          <w:szCs w:val="32"/>
        </w:rPr>
        <w:t>的数量</w:t>
      </w:r>
      <w:r>
        <w:rPr>
          <w:rFonts w:ascii="仿宋" w:eastAsia="仿宋" w:hAnsi="仿宋" w:hint="eastAsia"/>
          <w:sz w:val="32"/>
          <w:szCs w:val="32"/>
        </w:rPr>
        <w:t>：</w:t>
      </w:r>
      <w:r>
        <w:rPr>
          <w:rFonts w:ascii="仿宋" w:eastAsia="仿宋" w:hAnsi="仿宋" w:hint="eastAsia"/>
          <w:sz w:val="32"/>
          <w:szCs w:val="32"/>
        </w:rPr>
        <w:t>包一、包二各</w:t>
      </w:r>
      <w:r>
        <w:rPr>
          <w:rFonts w:ascii="仿宋" w:eastAsia="仿宋" w:hAnsi="仿宋" w:hint="eastAsia"/>
          <w:sz w:val="32"/>
          <w:szCs w:val="32"/>
        </w:rPr>
        <w:t>1</w:t>
      </w:r>
      <w:r>
        <w:rPr>
          <w:rFonts w:ascii="仿宋" w:eastAsia="仿宋" w:hAnsi="仿宋" w:hint="eastAsia"/>
          <w:sz w:val="32"/>
          <w:szCs w:val="32"/>
        </w:rPr>
        <w:t>家</w:t>
      </w:r>
      <w:r>
        <w:rPr>
          <w:rFonts w:ascii="仿宋" w:eastAsia="仿宋" w:hAnsi="仿宋" w:hint="eastAsia"/>
          <w:sz w:val="32"/>
          <w:szCs w:val="32"/>
        </w:rPr>
        <w:t>。</w:t>
      </w:r>
    </w:p>
    <w:p w:rsidR="00257122" w:rsidRDefault="00632DE2">
      <w:pPr>
        <w:ind w:firstLineChars="200" w:firstLine="640"/>
        <w:rPr>
          <w:rFonts w:ascii="仿宋" w:eastAsia="仿宋" w:hAnsi="仿宋"/>
          <w:sz w:val="32"/>
          <w:szCs w:val="32"/>
        </w:rPr>
      </w:pPr>
      <w:r>
        <w:rPr>
          <w:rFonts w:ascii="楷体" w:eastAsia="楷体" w:hAnsi="楷体" w:cs="楷体" w:hint="eastAsia"/>
          <w:sz w:val="32"/>
          <w:szCs w:val="32"/>
        </w:rPr>
        <w:t>（三）服务期限</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年</w:t>
      </w:r>
      <w:r>
        <w:rPr>
          <w:rFonts w:ascii="仿宋" w:eastAsia="仿宋" w:hAnsi="仿宋" w:hint="eastAsia"/>
          <w:sz w:val="32"/>
          <w:szCs w:val="32"/>
        </w:rPr>
        <w:t>。</w:t>
      </w:r>
    </w:p>
    <w:p w:rsidR="00257122" w:rsidRDefault="00632DE2">
      <w:pPr>
        <w:pStyle w:val="a0"/>
        <w:spacing w:after="0"/>
        <w:ind w:firstLineChars="200" w:firstLine="640"/>
        <w:rPr>
          <w:rFonts w:ascii="楷体" w:eastAsia="楷体" w:hAnsi="楷体" w:cs="楷体"/>
          <w:sz w:val="32"/>
          <w:szCs w:val="32"/>
        </w:rPr>
      </w:pPr>
      <w:r>
        <w:rPr>
          <w:rFonts w:ascii="楷体" w:eastAsia="楷体" w:hAnsi="楷体" w:cs="楷体" w:hint="eastAsia"/>
          <w:sz w:val="32"/>
          <w:szCs w:val="32"/>
        </w:rPr>
        <w:t>（四）业绩：</w:t>
      </w:r>
      <w:r>
        <w:rPr>
          <w:rFonts w:ascii="仿宋" w:eastAsia="仿宋" w:hAnsi="仿宋" w:cs="仿宋" w:hint="eastAsia"/>
          <w:sz w:val="32"/>
          <w:szCs w:val="32"/>
        </w:rPr>
        <w:t>包一提供相关污水处理建设或检测项目业绩</w:t>
      </w:r>
      <w:r>
        <w:rPr>
          <w:rFonts w:ascii="仿宋" w:eastAsia="仿宋" w:hAnsi="仿宋" w:cs="仿宋" w:hint="eastAsia"/>
          <w:sz w:val="32"/>
          <w:szCs w:val="32"/>
        </w:rPr>
        <w:t>1</w:t>
      </w:r>
      <w:r>
        <w:rPr>
          <w:rFonts w:ascii="仿宋" w:eastAsia="仿宋" w:hAnsi="仿宋" w:cs="仿宋" w:hint="eastAsia"/>
          <w:sz w:val="32"/>
          <w:szCs w:val="32"/>
        </w:rPr>
        <w:t>个；</w:t>
      </w:r>
      <w:r>
        <w:rPr>
          <w:rFonts w:ascii="仿宋" w:eastAsia="仿宋" w:hAnsi="仿宋" w:cs="仿宋" w:hint="eastAsia"/>
          <w:sz w:val="32"/>
          <w:szCs w:val="32"/>
        </w:rPr>
        <w:t>包二提供相关污水处理维保项目业绩</w:t>
      </w:r>
      <w:r>
        <w:rPr>
          <w:rFonts w:ascii="仿宋" w:eastAsia="仿宋" w:hAnsi="仿宋" w:cs="仿宋" w:hint="eastAsia"/>
          <w:sz w:val="32"/>
          <w:szCs w:val="32"/>
        </w:rPr>
        <w:t>1</w:t>
      </w:r>
      <w:r>
        <w:rPr>
          <w:rFonts w:ascii="仿宋" w:eastAsia="仿宋" w:hAnsi="仿宋" w:cs="仿宋" w:hint="eastAsia"/>
          <w:sz w:val="32"/>
          <w:szCs w:val="32"/>
        </w:rPr>
        <w:t>个。</w:t>
      </w:r>
    </w:p>
    <w:p w:rsidR="00257122" w:rsidRDefault="00632DE2">
      <w:pPr>
        <w:pStyle w:val="a0"/>
        <w:spacing w:after="0"/>
        <w:ind w:firstLineChars="200" w:firstLine="640"/>
        <w:rPr>
          <w:rFonts w:ascii="仿宋" w:eastAsia="仿宋" w:hAnsi="仿宋"/>
          <w:sz w:val="32"/>
          <w:szCs w:val="32"/>
        </w:rPr>
      </w:pPr>
      <w:r>
        <w:rPr>
          <w:rFonts w:ascii="楷体" w:eastAsia="楷体" w:hAnsi="楷体" w:cs="楷体" w:hint="eastAsia"/>
          <w:sz w:val="32"/>
          <w:szCs w:val="32"/>
        </w:rPr>
        <w:t>（五）</w:t>
      </w:r>
      <w:r>
        <w:rPr>
          <w:rFonts w:ascii="楷体" w:eastAsia="楷体" w:hAnsi="楷体" w:cs="楷体" w:hint="eastAsia"/>
          <w:sz w:val="32"/>
          <w:szCs w:val="32"/>
        </w:rPr>
        <w:t>报价</w:t>
      </w:r>
      <w:r>
        <w:rPr>
          <w:rFonts w:ascii="仿宋" w:eastAsia="仿宋" w:hAnsi="仿宋" w:hint="eastAsia"/>
          <w:sz w:val="32"/>
          <w:szCs w:val="32"/>
        </w:rPr>
        <w:t>：</w:t>
      </w:r>
      <w:r>
        <w:rPr>
          <w:rFonts w:ascii="仿宋" w:eastAsia="仿宋" w:hAnsi="仿宋" w:hint="eastAsia"/>
          <w:sz w:val="32"/>
          <w:szCs w:val="32"/>
        </w:rPr>
        <w:t>投标人</w:t>
      </w:r>
      <w:r>
        <w:rPr>
          <w:rFonts w:ascii="仿宋" w:eastAsia="仿宋" w:hAnsi="仿宋" w:hint="eastAsia"/>
          <w:sz w:val="32"/>
          <w:szCs w:val="32"/>
        </w:rPr>
        <w:t>报价</w:t>
      </w:r>
      <w:r>
        <w:rPr>
          <w:rFonts w:ascii="仿宋" w:eastAsia="仿宋" w:hAnsi="仿宋" w:hint="eastAsia"/>
          <w:sz w:val="32"/>
          <w:szCs w:val="32"/>
        </w:rPr>
        <w:t>满足商务所有需求，</w:t>
      </w:r>
      <w:r>
        <w:rPr>
          <w:rFonts w:ascii="仿宋" w:eastAsia="仿宋" w:hAnsi="仿宋" w:cs="仿宋" w:hint="eastAsia"/>
          <w:sz w:val="32"/>
          <w:szCs w:val="32"/>
        </w:rPr>
        <w:t>总价包干</w:t>
      </w:r>
      <w:r>
        <w:rPr>
          <w:rFonts w:ascii="仿宋" w:eastAsia="仿宋" w:hAnsi="仿宋" w:cs="仿宋" w:hint="eastAsia"/>
          <w:sz w:val="32"/>
          <w:szCs w:val="32"/>
        </w:rPr>
        <w:t>，以上报价包括但不限于</w:t>
      </w:r>
      <w:r>
        <w:rPr>
          <w:rFonts w:ascii="仿宋" w:eastAsia="仿宋" w:hAnsi="仿宋" w:cs="仿宋" w:hint="eastAsia"/>
          <w:color w:val="000000"/>
          <w:kern w:val="0"/>
          <w:sz w:val="32"/>
          <w:szCs w:val="32"/>
        </w:rPr>
        <w:t>采样费、交通费、检测费、管理费、税费</w:t>
      </w:r>
      <w:r>
        <w:rPr>
          <w:rFonts w:ascii="仿宋" w:eastAsia="仿宋" w:hAnsi="仿宋"/>
          <w:sz w:val="32"/>
          <w:szCs w:val="32"/>
        </w:rPr>
        <w:t>。</w:t>
      </w:r>
    </w:p>
    <w:p w:rsidR="00257122" w:rsidRDefault="00632DE2">
      <w:pPr>
        <w:ind w:firstLineChars="200" w:firstLine="640"/>
        <w:rPr>
          <w:rFonts w:ascii="仿宋" w:eastAsia="仿宋" w:hAnsi="仿宋"/>
          <w:sz w:val="32"/>
          <w:szCs w:val="32"/>
        </w:rPr>
      </w:pPr>
      <w:r>
        <w:rPr>
          <w:rFonts w:ascii="楷体" w:eastAsia="楷体" w:hAnsi="楷体" w:cs="楷体" w:hint="eastAsia"/>
          <w:sz w:val="32"/>
          <w:szCs w:val="32"/>
        </w:rPr>
        <w:t>（六）</w:t>
      </w:r>
      <w:r>
        <w:rPr>
          <w:rFonts w:ascii="楷体" w:eastAsia="楷体" w:hAnsi="楷体" w:cs="楷体" w:hint="eastAsia"/>
          <w:sz w:val="32"/>
          <w:szCs w:val="32"/>
        </w:rPr>
        <w:t>结算方式</w:t>
      </w:r>
      <w:r>
        <w:rPr>
          <w:rFonts w:ascii="仿宋" w:eastAsia="仿宋" w:hAnsi="仿宋" w:hint="eastAsia"/>
          <w:sz w:val="32"/>
          <w:szCs w:val="32"/>
        </w:rPr>
        <w:t>：</w:t>
      </w:r>
      <w:r>
        <w:rPr>
          <w:rFonts w:ascii="仿宋" w:eastAsia="仿宋" w:hAnsi="仿宋" w:hint="eastAsia"/>
          <w:sz w:val="32"/>
          <w:szCs w:val="32"/>
        </w:rPr>
        <w:t>包一投标人完成检测，提供专业的检测报告，包二完成维护保养后经采购人签字验收合格后，</w:t>
      </w:r>
      <w:r>
        <w:rPr>
          <w:rFonts w:ascii="仿宋" w:eastAsia="仿宋" w:hAnsi="仿宋" w:hint="eastAsia"/>
          <w:sz w:val="32"/>
          <w:szCs w:val="32"/>
        </w:rPr>
        <w:t>服务商按成交金额</w:t>
      </w:r>
      <w:r>
        <w:rPr>
          <w:rFonts w:ascii="仿宋" w:eastAsia="仿宋" w:hAnsi="仿宋" w:cs="仿宋" w:hint="eastAsia"/>
          <w:sz w:val="32"/>
          <w:szCs w:val="32"/>
        </w:rPr>
        <w:t>分</w:t>
      </w:r>
      <w:r>
        <w:rPr>
          <w:rFonts w:ascii="仿宋" w:eastAsia="仿宋" w:hAnsi="仿宋" w:cs="仿宋" w:hint="eastAsia"/>
          <w:sz w:val="32"/>
          <w:szCs w:val="32"/>
        </w:rPr>
        <w:t>2</w:t>
      </w:r>
      <w:r>
        <w:rPr>
          <w:rFonts w:ascii="仿宋" w:eastAsia="仿宋" w:hAnsi="仿宋" w:cs="仿宋" w:hint="eastAsia"/>
          <w:sz w:val="32"/>
          <w:szCs w:val="32"/>
        </w:rPr>
        <w:t>次</w:t>
      </w:r>
      <w:r>
        <w:rPr>
          <w:rFonts w:ascii="仿宋" w:eastAsia="仿宋" w:hAnsi="仿宋" w:hint="eastAsia"/>
          <w:sz w:val="32"/>
          <w:szCs w:val="32"/>
        </w:rPr>
        <w:t>向</w:t>
      </w:r>
      <w:r>
        <w:rPr>
          <w:rFonts w:ascii="仿宋" w:eastAsia="仿宋" w:hAnsi="仿宋" w:hint="eastAsia"/>
          <w:sz w:val="32"/>
          <w:szCs w:val="32"/>
        </w:rPr>
        <w:t>采购人</w:t>
      </w:r>
      <w:r>
        <w:rPr>
          <w:rFonts w:ascii="仿宋" w:eastAsia="仿宋" w:hAnsi="仿宋" w:cs="仿宋" w:hint="eastAsia"/>
          <w:sz w:val="32"/>
          <w:szCs w:val="32"/>
        </w:rPr>
        <w:t>提供电子发票</w:t>
      </w:r>
      <w:r>
        <w:rPr>
          <w:rFonts w:ascii="仿宋" w:eastAsia="仿宋" w:hAnsi="仿宋" w:cs="仿宋" w:hint="eastAsia"/>
          <w:sz w:val="32"/>
          <w:szCs w:val="32"/>
        </w:rPr>
        <w:t>，采购人经审核后转账支付</w:t>
      </w:r>
      <w:r>
        <w:rPr>
          <w:rFonts w:ascii="仿宋" w:eastAsia="仿宋" w:hAnsi="仿宋" w:hint="eastAsia"/>
          <w:sz w:val="32"/>
          <w:szCs w:val="32"/>
        </w:rPr>
        <w:t>。</w:t>
      </w:r>
      <w:bookmarkStart w:id="0" w:name="_GoBack"/>
      <w:bookmarkEnd w:id="0"/>
    </w:p>
    <w:p w:rsidR="00257122" w:rsidRDefault="00632DE2">
      <w:pPr>
        <w:pStyle w:val="a0"/>
        <w:spacing w:after="0"/>
        <w:ind w:firstLineChars="200" w:firstLine="640"/>
        <w:rPr>
          <w:rFonts w:ascii="仿宋" w:eastAsia="仿宋" w:hAnsi="仿宋"/>
          <w:sz w:val="32"/>
          <w:szCs w:val="32"/>
        </w:rPr>
      </w:pPr>
      <w:r>
        <w:rPr>
          <w:rFonts w:ascii="黑体" w:eastAsia="黑体" w:hAnsi="黑体" w:cs="黑体" w:hint="eastAsia"/>
          <w:sz w:val="32"/>
          <w:szCs w:val="32"/>
        </w:rPr>
        <w:t>六、投标人资格要求</w:t>
      </w:r>
    </w:p>
    <w:p w:rsidR="00257122" w:rsidRDefault="00632DE2" w:rsidP="00B806F9">
      <w:pPr>
        <w:pStyle w:val="ab"/>
        <w:ind w:firstLine="643"/>
        <w:rPr>
          <w:rFonts w:ascii="仿宋" w:eastAsia="仿宋" w:hAnsi="仿宋" w:cs="仿宋"/>
          <w:sz w:val="32"/>
          <w:szCs w:val="32"/>
        </w:rPr>
      </w:pPr>
      <w:r>
        <w:rPr>
          <w:rFonts w:ascii="仿宋" w:eastAsia="仿宋" w:hAnsi="仿宋" w:cs="仿宋" w:hint="eastAsia"/>
          <w:b/>
          <w:bCs/>
          <w:sz w:val="32"/>
          <w:szCs w:val="32"/>
        </w:rPr>
        <w:t>（一）</w:t>
      </w:r>
      <w:r>
        <w:rPr>
          <w:rFonts w:ascii="仿宋" w:eastAsia="仿宋" w:hAnsi="仿宋" w:cs="仿宋" w:hint="eastAsia"/>
          <w:b/>
          <w:bCs/>
          <w:sz w:val="32"/>
          <w:szCs w:val="32"/>
        </w:rPr>
        <w:t>资格</w:t>
      </w:r>
      <w:r>
        <w:rPr>
          <w:rFonts w:ascii="仿宋" w:eastAsia="仿宋" w:hAnsi="仿宋" w:cs="仿宋" w:hint="eastAsia"/>
          <w:b/>
          <w:bCs/>
          <w:sz w:val="32"/>
          <w:szCs w:val="32"/>
        </w:rPr>
        <w:t>条件：</w:t>
      </w:r>
    </w:p>
    <w:p w:rsidR="00257122" w:rsidRDefault="00632DE2" w:rsidP="00B806F9">
      <w:pPr>
        <w:pStyle w:val="ab"/>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具有独立承担民事责任的能力；</w:t>
      </w:r>
    </w:p>
    <w:p w:rsidR="00257122" w:rsidRDefault="00632DE2">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具有良好的商业信誉和健全的财务会计制度；</w:t>
      </w:r>
    </w:p>
    <w:p w:rsidR="00257122" w:rsidRDefault="00632DE2">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有依法缴纳税收和社会保障资金的良好记录；</w:t>
      </w:r>
    </w:p>
    <w:p w:rsidR="00257122" w:rsidRDefault="00632DE2">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参加本次采购活动前三年内，在经营活动中没有重大违法记录；</w:t>
      </w:r>
    </w:p>
    <w:p w:rsidR="00257122" w:rsidRDefault="00632DE2" w:rsidP="00B806F9">
      <w:pPr>
        <w:pStyle w:val="ab"/>
        <w:ind w:firstLine="640"/>
        <w:rPr>
          <w:rFonts w:ascii="仿宋" w:eastAsia="仿宋" w:hAnsi="仿宋" w:cs="仿宋"/>
          <w:sz w:val="32"/>
          <w:szCs w:val="32"/>
        </w:rPr>
      </w:pPr>
      <w:r>
        <w:rPr>
          <w:rFonts w:ascii="仿宋" w:eastAsia="仿宋" w:hAnsi="仿宋" w:cs="仿宋" w:hint="eastAsia"/>
          <w:sz w:val="32"/>
          <w:szCs w:val="32"/>
        </w:rPr>
        <w:lastRenderedPageBreak/>
        <w:t>5.</w:t>
      </w:r>
      <w:r>
        <w:rPr>
          <w:rFonts w:ascii="仿宋" w:eastAsia="仿宋" w:hAnsi="仿宋" w:cs="仿宋" w:hint="eastAsia"/>
          <w:sz w:val="32"/>
          <w:szCs w:val="32"/>
        </w:rPr>
        <w:t>法律、行政法规规定的其他条件</w:t>
      </w:r>
      <w:r>
        <w:rPr>
          <w:rFonts w:ascii="仿宋" w:eastAsia="仿宋" w:hAnsi="仿宋" w:cs="仿宋" w:hint="eastAsia"/>
          <w:sz w:val="32"/>
          <w:szCs w:val="32"/>
        </w:rPr>
        <w:t>。</w:t>
      </w:r>
    </w:p>
    <w:p w:rsidR="00257122" w:rsidRDefault="00632DE2" w:rsidP="00B806F9">
      <w:pPr>
        <w:pStyle w:val="ab"/>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本项目不接受联合体招标。</w:t>
      </w:r>
    </w:p>
    <w:p w:rsidR="00257122" w:rsidRDefault="00632DE2">
      <w:pPr>
        <w:ind w:firstLineChars="200" w:firstLine="643"/>
        <w:rPr>
          <w:rFonts w:ascii="仿宋" w:eastAsia="仿宋" w:hAnsi="仿宋" w:cs="仿宋"/>
          <w:b/>
          <w:sz w:val="32"/>
          <w:szCs w:val="32"/>
        </w:rPr>
      </w:pPr>
      <w:r>
        <w:rPr>
          <w:rFonts w:ascii="仿宋" w:eastAsia="仿宋" w:hAnsi="仿宋" w:cs="仿宋" w:hint="eastAsia"/>
          <w:b/>
          <w:sz w:val="32"/>
          <w:szCs w:val="32"/>
        </w:rPr>
        <w:t>（二）</w:t>
      </w:r>
      <w:r>
        <w:rPr>
          <w:rFonts w:ascii="仿宋" w:eastAsia="仿宋" w:hAnsi="仿宋" w:cs="仿宋" w:hint="eastAsia"/>
          <w:b/>
          <w:sz w:val="32"/>
          <w:szCs w:val="32"/>
        </w:rPr>
        <w:t>其他</w:t>
      </w:r>
      <w:r>
        <w:rPr>
          <w:rFonts w:ascii="仿宋" w:eastAsia="仿宋" w:hAnsi="仿宋" w:cs="仿宋" w:hint="eastAsia"/>
          <w:b/>
          <w:sz w:val="32"/>
          <w:szCs w:val="32"/>
        </w:rPr>
        <w:t>要求：</w:t>
      </w:r>
    </w:p>
    <w:p w:rsidR="00257122" w:rsidRDefault="00632DE2">
      <w:pPr>
        <w:pStyle w:val="a0"/>
        <w:ind w:firstLineChars="200" w:firstLine="640"/>
        <w:rPr>
          <w:rFonts w:ascii="仿宋_GB2312" w:eastAsia="仿宋_GB2312" w:hAnsi="仿宋_GB2312" w:cs="仿宋_GB2312"/>
          <w:kern w:val="0"/>
          <w:sz w:val="32"/>
          <w:szCs w:val="32"/>
        </w:rPr>
      </w:pPr>
      <w:r>
        <w:rPr>
          <w:rFonts w:ascii="仿宋" w:eastAsia="仿宋" w:hAnsi="仿宋" w:cs="仿宋" w:hint="eastAsia"/>
          <w:sz w:val="32"/>
          <w:szCs w:val="32"/>
        </w:rPr>
        <w:t>本项目所需的专业资质</w:t>
      </w:r>
      <w:r>
        <w:rPr>
          <w:rFonts w:ascii="仿宋" w:eastAsia="仿宋" w:hAnsi="仿宋" w:cs="仿宋" w:hint="eastAsia"/>
          <w:sz w:val="32"/>
          <w:szCs w:val="32"/>
        </w:rPr>
        <w:t>：</w:t>
      </w:r>
      <w:r>
        <w:rPr>
          <w:rFonts w:ascii="CESI仿宋-GB2312" w:eastAsia="CESI仿宋-GB2312" w:hAnsi="CESI仿宋-GB2312" w:cs="CESI仿宋-GB2312" w:hint="eastAsia"/>
          <w:sz w:val="32"/>
          <w:szCs w:val="32"/>
        </w:rPr>
        <w:t>具有市场监督管理局发放的有效的</w:t>
      </w:r>
      <w:r>
        <w:rPr>
          <w:rFonts w:ascii="CESI仿宋-GB2312" w:eastAsia="CESI仿宋-GB2312" w:hAnsi="CESI仿宋-GB2312" w:cs="CESI仿宋-GB2312" w:hint="eastAsia"/>
          <w:b/>
          <w:bCs/>
          <w:sz w:val="32"/>
          <w:szCs w:val="32"/>
        </w:rPr>
        <w:t>检验检测机构</w:t>
      </w:r>
      <w:r>
        <w:rPr>
          <w:rFonts w:ascii="CESI仿宋-GB2312" w:eastAsia="CESI仿宋-GB2312" w:hAnsi="CESI仿宋-GB2312" w:cs="CESI仿宋-GB2312" w:hint="eastAsia"/>
          <w:sz w:val="32"/>
          <w:szCs w:val="32"/>
        </w:rPr>
        <w:t>资质认定证书</w:t>
      </w:r>
      <w:r>
        <w:rPr>
          <w:rFonts w:ascii="仿宋" w:eastAsia="仿宋" w:hAnsi="仿宋" w:cs="仿宋" w:hint="eastAsia"/>
          <w:sz w:val="32"/>
          <w:szCs w:val="32"/>
        </w:rPr>
        <w:t>（包一适用）</w:t>
      </w:r>
      <w:r>
        <w:rPr>
          <w:rFonts w:ascii="CESI仿宋-GB2312" w:eastAsia="CESI仿宋-GB2312" w:hAnsi="CESI仿宋-GB2312" w:cs="CESI仿宋-GB2312" w:hint="eastAsia"/>
          <w:sz w:val="32"/>
          <w:szCs w:val="32"/>
        </w:rPr>
        <w:t>；具有污水处理运营维护服务企业资质三级及以上或环保工程专业承包资质二级及以上（</w:t>
      </w:r>
      <w:r>
        <w:rPr>
          <w:rFonts w:ascii="仿宋" w:eastAsia="仿宋" w:hAnsi="仿宋" w:cs="仿宋" w:hint="eastAsia"/>
          <w:sz w:val="32"/>
          <w:szCs w:val="32"/>
        </w:rPr>
        <w:t>包二适用</w:t>
      </w:r>
      <w:r>
        <w:rPr>
          <w:rFonts w:ascii="CESI仿宋-GB2312" w:eastAsia="CESI仿宋-GB2312" w:hAnsi="CESI仿宋-GB2312" w:cs="CESI仿宋-GB2312" w:hint="eastAsia"/>
          <w:sz w:val="32"/>
          <w:szCs w:val="32"/>
        </w:rPr>
        <w:t>）</w:t>
      </w:r>
      <w:r>
        <w:rPr>
          <w:rFonts w:ascii="仿宋" w:eastAsia="仿宋" w:hAnsi="仿宋" w:cs="仿宋" w:hint="eastAsia"/>
          <w:b/>
          <w:bCs/>
          <w:sz w:val="32"/>
          <w:szCs w:val="32"/>
        </w:rPr>
        <w:t>（询价文件里提供）。</w:t>
      </w:r>
    </w:p>
    <w:p w:rsidR="00257122" w:rsidRDefault="00632DE2">
      <w:pPr>
        <w:pStyle w:val="a0"/>
        <w:spacing w:after="0"/>
        <w:ind w:firstLineChars="200" w:firstLine="640"/>
        <w:rPr>
          <w:rFonts w:ascii="仿宋" w:eastAsia="仿宋" w:hAnsi="仿宋"/>
          <w:sz w:val="32"/>
          <w:szCs w:val="32"/>
        </w:rPr>
      </w:pPr>
      <w:r>
        <w:rPr>
          <w:rFonts w:ascii="黑体" w:eastAsia="黑体" w:hAnsi="黑体" w:cs="黑体" w:hint="eastAsia"/>
          <w:sz w:val="32"/>
          <w:szCs w:val="32"/>
        </w:rPr>
        <w:t>七、报名方式</w:t>
      </w:r>
      <w:r>
        <w:rPr>
          <w:rFonts w:ascii="仿宋" w:eastAsia="仿宋" w:hAnsi="仿宋" w:hint="eastAsia"/>
          <w:sz w:val="32"/>
          <w:szCs w:val="32"/>
        </w:rPr>
        <w:t>：电话报名，电话</w:t>
      </w:r>
      <w:r>
        <w:rPr>
          <w:rFonts w:ascii="仿宋" w:eastAsia="仿宋" w:hAnsi="仿宋" w:hint="eastAsia"/>
          <w:sz w:val="32"/>
          <w:szCs w:val="32"/>
        </w:rPr>
        <w:t>028-84885650</w:t>
      </w:r>
      <w:r>
        <w:rPr>
          <w:rFonts w:ascii="仿宋" w:eastAsia="仿宋" w:hAnsi="仿宋" w:hint="eastAsia"/>
          <w:sz w:val="32"/>
          <w:szCs w:val="32"/>
        </w:rPr>
        <w:t>。</w:t>
      </w:r>
    </w:p>
    <w:p w:rsidR="00257122" w:rsidRDefault="00632DE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八、报名时间</w:t>
      </w:r>
      <w:r>
        <w:rPr>
          <w:rFonts w:ascii="仿宋" w:eastAsia="仿宋" w:hAnsi="仿宋" w:hint="eastAsia"/>
          <w:sz w:val="32"/>
          <w:szCs w:val="32"/>
        </w:rPr>
        <w:t>：</w:t>
      </w:r>
      <w:r>
        <w:rPr>
          <w:rFonts w:ascii="仿宋" w:eastAsia="仿宋" w:hAnsi="仿宋" w:hint="eastAsia"/>
          <w:sz w:val="32"/>
          <w:szCs w:val="32"/>
        </w:rPr>
        <w:t>20</w:t>
      </w:r>
      <w:r>
        <w:rPr>
          <w:rFonts w:ascii="仿宋" w:eastAsia="仿宋" w:hAnsi="仿宋" w:hint="eastAsia"/>
          <w:sz w:val="32"/>
          <w:szCs w:val="32"/>
        </w:rPr>
        <w:t>25</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26</w:t>
      </w:r>
      <w:r>
        <w:rPr>
          <w:rFonts w:ascii="仿宋" w:eastAsia="仿宋" w:hAnsi="仿宋" w:hint="eastAsia"/>
          <w:sz w:val="32"/>
          <w:szCs w:val="32"/>
        </w:rPr>
        <w:t>日至</w:t>
      </w:r>
      <w:r>
        <w:rPr>
          <w:rFonts w:ascii="仿宋" w:eastAsia="仿宋" w:hAnsi="仿宋" w:hint="eastAsia"/>
          <w:sz w:val="32"/>
          <w:szCs w:val="32"/>
        </w:rPr>
        <w:t xml:space="preserve"> 20</w:t>
      </w:r>
      <w:r>
        <w:rPr>
          <w:rFonts w:ascii="仿宋" w:eastAsia="仿宋" w:hAnsi="仿宋" w:hint="eastAsia"/>
          <w:sz w:val="32"/>
          <w:szCs w:val="32"/>
        </w:rPr>
        <w:t>25</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w:t>
      </w:r>
      <w:r>
        <w:rPr>
          <w:rFonts w:ascii="仿宋" w:eastAsia="仿宋" w:hAnsi="仿宋" w:hint="eastAsia"/>
          <w:sz w:val="32"/>
          <w:szCs w:val="32"/>
        </w:rPr>
        <w:t>09</w:t>
      </w:r>
      <w:r>
        <w:rPr>
          <w:rFonts w:ascii="仿宋" w:eastAsia="仿宋" w:hAnsi="仿宋" w:hint="eastAsia"/>
          <w:sz w:val="32"/>
          <w:szCs w:val="32"/>
        </w:rPr>
        <w:t>时</w:t>
      </w:r>
      <w:r>
        <w:rPr>
          <w:rFonts w:ascii="仿宋" w:eastAsia="仿宋" w:hAnsi="仿宋" w:hint="eastAsia"/>
          <w:sz w:val="32"/>
          <w:szCs w:val="32"/>
        </w:rPr>
        <w:t>0</w:t>
      </w:r>
      <w:r>
        <w:rPr>
          <w:rFonts w:ascii="仿宋" w:eastAsia="仿宋" w:hAnsi="仿宋" w:hint="eastAsia"/>
          <w:sz w:val="32"/>
          <w:szCs w:val="32"/>
        </w:rPr>
        <w:t>0</w:t>
      </w:r>
      <w:r>
        <w:rPr>
          <w:rFonts w:ascii="仿宋" w:eastAsia="仿宋" w:hAnsi="仿宋" w:hint="eastAsia"/>
          <w:sz w:val="32"/>
          <w:szCs w:val="32"/>
        </w:rPr>
        <w:t>分至</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时</w:t>
      </w:r>
      <w:r>
        <w:rPr>
          <w:rFonts w:ascii="仿宋" w:eastAsia="仿宋" w:hAnsi="仿宋" w:hint="eastAsia"/>
          <w:sz w:val="32"/>
          <w:szCs w:val="32"/>
        </w:rPr>
        <w:t>0</w:t>
      </w:r>
      <w:r>
        <w:rPr>
          <w:rFonts w:ascii="仿宋" w:eastAsia="仿宋" w:hAnsi="仿宋" w:hint="eastAsia"/>
          <w:sz w:val="32"/>
          <w:szCs w:val="32"/>
        </w:rPr>
        <w:t>0</w:t>
      </w:r>
      <w:r>
        <w:rPr>
          <w:rFonts w:ascii="仿宋" w:eastAsia="仿宋" w:hAnsi="仿宋" w:hint="eastAsia"/>
          <w:sz w:val="32"/>
          <w:szCs w:val="32"/>
        </w:rPr>
        <w:t>分</w:t>
      </w:r>
      <w:r>
        <w:rPr>
          <w:rFonts w:ascii="仿宋" w:eastAsia="仿宋" w:hAnsi="仿宋" w:hint="eastAsia"/>
          <w:sz w:val="32"/>
          <w:szCs w:val="32"/>
        </w:rPr>
        <w:t>、</w:t>
      </w:r>
      <w:r>
        <w:rPr>
          <w:rFonts w:ascii="仿宋" w:eastAsia="仿宋" w:hAnsi="仿宋" w:hint="eastAsia"/>
          <w:sz w:val="32"/>
          <w:szCs w:val="32"/>
        </w:rPr>
        <w:t>13</w:t>
      </w:r>
      <w:r>
        <w:rPr>
          <w:rFonts w:ascii="仿宋" w:eastAsia="仿宋" w:hAnsi="仿宋" w:hint="eastAsia"/>
          <w:sz w:val="32"/>
          <w:szCs w:val="32"/>
        </w:rPr>
        <w:t>时</w:t>
      </w:r>
      <w:r>
        <w:rPr>
          <w:rFonts w:ascii="仿宋" w:eastAsia="仿宋" w:hAnsi="仿宋" w:hint="eastAsia"/>
          <w:sz w:val="32"/>
          <w:szCs w:val="32"/>
        </w:rPr>
        <w:t>30</w:t>
      </w:r>
      <w:r>
        <w:rPr>
          <w:rFonts w:ascii="仿宋" w:eastAsia="仿宋" w:hAnsi="仿宋" w:hint="eastAsia"/>
          <w:sz w:val="32"/>
          <w:szCs w:val="32"/>
        </w:rPr>
        <w:t>分至</w:t>
      </w:r>
      <w:r>
        <w:rPr>
          <w:rFonts w:ascii="仿宋" w:eastAsia="仿宋" w:hAnsi="仿宋" w:hint="eastAsia"/>
          <w:sz w:val="32"/>
          <w:szCs w:val="32"/>
        </w:rPr>
        <w:t>16</w:t>
      </w:r>
      <w:r>
        <w:rPr>
          <w:rFonts w:ascii="仿宋" w:eastAsia="仿宋" w:hAnsi="仿宋" w:hint="eastAsia"/>
          <w:sz w:val="32"/>
          <w:szCs w:val="32"/>
        </w:rPr>
        <w:t>时</w:t>
      </w:r>
      <w:r>
        <w:rPr>
          <w:rFonts w:ascii="仿宋" w:eastAsia="仿宋" w:hAnsi="仿宋" w:hint="eastAsia"/>
          <w:sz w:val="32"/>
          <w:szCs w:val="32"/>
        </w:rPr>
        <w:t>30</w:t>
      </w:r>
      <w:r>
        <w:rPr>
          <w:rFonts w:ascii="仿宋" w:eastAsia="仿宋" w:hAnsi="仿宋" w:hint="eastAsia"/>
          <w:sz w:val="32"/>
          <w:szCs w:val="32"/>
        </w:rPr>
        <w:t>分</w:t>
      </w:r>
      <w:r>
        <w:rPr>
          <w:rFonts w:ascii="仿宋" w:eastAsia="仿宋" w:hAnsi="仿宋" w:hint="eastAsia"/>
          <w:sz w:val="32"/>
          <w:szCs w:val="32"/>
        </w:rPr>
        <w:t>（北京时间，周末、法定节假日除外）</w:t>
      </w:r>
      <w:r>
        <w:rPr>
          <w:rFonts w:ascii="仿宋" w:eastAsia="仿宋" w:hAnsi="仿宋" w:hint="eastAsia"/>
          <w:sz w:val="32"/>
          <w:szCs w:val="32"/>
        </w:rPr>
        <w:t>。</w:t>
      </w:r>
    </w:p>
    <w:p w:rsidR="00257122" w:rsidRDefault="00632DE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九、报价文件的获取</w:t>
      </w:r>
      <w:r>
        <w:rPr>
          <w:rFonts w:ascii="仿宋" w:eastAsia="仿宋" w:hAnsi="仿宋" w:hint="eastAsia"/>
          <w:sz w:val="32"/>
          <w:szCs w:val="32"/>
        </w:rPr>
        <w:t>：报名后投标人自行在四川省</w:t>
      </w:r>
      <w:r>
        <w:rPr>
          <w:rFonts w:ascii="仿宋" w:eastAsia="仿宋" w:hAnsi="仿宋" w:hint="eastAsia"/>
          <w:sz w:val="32"/>
          <w:szCs w:val="32"/>
        </w:rPr>
        <w:t>川西监狱</w:t>
      </w:r>
      <w:r>
        <w:rPr>
          <w:rFonts w:ascii="仿宋" w:eastAsia="仿宋" w:hAnsi="仿宋" w:hint="eastAsia"/>
          <w:sz w:val="32"/>
          <w:szCs w:val="32"/>
        </w:rPr>
        <w:t>门户网站上下载。</w:t>
      </w:r>
    </w:p>
    <w:p w:rsidR="00257122" w:rsidRDefault="00632DE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十、报价文件要求及递交时间</w:t>
      </w:r>
      <w:r>
        <w:rPr>
          <w:rFonts w:ascii="仿宋" w:eastAsia="仿宋" w:hAnsi="仿宋" w:hint="eastAsia"/>
          <w:sz w:val="32"/>
          <w:szCs w:val="32"/>
        </w:rPr>
        <w:t>:</w:t>
      </w:r>
      <w:r>
        <w:rPr>
          <w:rFonts w:ascii="仿宋" w:eastAsia="仿宋" w:hAnsi="仿宋" w:hint="eastAsia"/>
          <w:sz w:val="32"/>
          <w:szCs w:val="32"/>
        </w:rPr>
        <w:t>报价文件符合公告规范要求（报价文件均需加盖单位公章）。</w:t>
      </w:r>
      <w:r>
        <w:rPr>
          <w:rFonts w:ascii="仿宋" w:eastAsia="仿宋" w:hAnsi="仿宋" w:hint="eastAsia"/>
          <w:sz w:val="32"/>
          <w:szCs w:val="32"/>
        </w:rPr>
        <w:t>202</w:t>
      </w:r>
      <w:r>
        <w:rPr>
          <w:rFonts w:ascii="仿宋" w:eastAsia="仿宋" w:hAnsi="仿宋" w:hint="eastAsia"/>
          <w:sz w:val="32"/>
          <w:szCs w:val="32"/>
        </w:rPr>
        <w:t>6</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4</w:t>
      </w:r>
      <w:r>
        <w:rPr>
          <w:rFonts w:ascii="仿宋" w:eastAsia="仿宋" w:hAnsi="仿宋" w:hint="eastAsia"/>
          <w:sz w:val="32"/>
          <w:szCs w:val="32"/>
        </w:rPr>
        <w:t>日</w:t>
      </w:r>
      <w:r>
        <w:rPr>
          <w:rFonts w:ascii="仿宋" w:eastAsia="仿宋" w:hAnsi="仿宋"/>
          <w:sz w:val="32"/>
          <w:szCs w:val="32"/>
        </w:rPr>
        <w:t>1</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0</w:t>
      </w:r>
      <w:r>
        <w:rPr>
          <w:rFonts w:ascii="仿宋" w:eastAsia="仿宋" w:hAnsi="仿宋" w:hint="eastAsia"/>
          <w:sz w:val="32"/>
          <w:szCs w:val="32"/>
        </w:rPr>
        <w:t>分前将报价文件</w:t>
      </w:r>
      <w:r>
        <w:rPr>
          <w:rFonts w:ascii="仿宋" w:eastAsia="仿宋" w:hAnsi="仿宋" w:hint="eastAsia"/>
          <w:sz w:val="32"/>
          <w:szCs w:val="32"/>
        </w:rPr>
        <w:t>（正本）一份装订</w:t>
      </w:r>
      <w:r>
        <w:rPr>
          <w:rFonts w:ascii="仿宋" w:eastAsia="仿宋" w:hAnsi="仿宋" w:cs="仿宋" w:hint="eastAsia"/>
          <w:sz w:val="32"/>
          <w:szCs w:val="32"/>
        </w:rPr>
        <w:t>密封采用</w:t>
      </w:r>
      <w:r>
        <w:rPr>
          <w:rFonts w:ascii="仿宋" w:eastAsia="仿宋" w:hAnsi="仿宋" w:cs="仿宋" w:hint="eastAsia"/>
          <w:b/>
          <w:bCs/>
          <w:sz w:val="32"/>
          <w:szCs w:val="32"/>
        </w:rPr>
        <w:t>直接送达或者顺丰快递或者邮政快递</w:t>
      </w:r>
      <w:r>
        <w:rPr>
          <w:rFonts w:ascii="仿宋" w:eastAsia="仿宋" w:hAnsi="仿宋" w:cs="仿宋" w:hint="eastAsia"/>
          <w:sz w:val="32"/>
          <w:szCs w:val="32"/>
        </w:rPr>
        <w:t>至成都市龙泉驿区洪安镇红光村</w:t>
      </w:r>
      <w:r>
        <w:rPr>
          <w:rFonts w:ascii="仿宋" w:eastAsia="仿宋" w:hAnsi="仿宋" w:cs="仿宋" w:hint="eastAsia"/>
          <w:sz w:val="32"/>
          <w:szCs w:val="32"/>
        </w:rPr>
        <w:t>4</w:t>
      </w:r>
      <w:r>
        <w:rPr>
          <w:rFonts w:ascii="仿宋" w:eastAsia="仿宋" w:hAnsi="仿宋" w:cs="仿宋" w:hint="eastAsia"/>
          <w:sz w:val="32"/>
          <w:szCs w:val="32"/>
        </w:rPr>
        <w:t>组</w:t>
      </w:r>
      <w:r>
        <w:rPr>
          <w:rFonts w:ascii="仿宋" w:eastAsia="仿宋" w:hAnsi="仿宋" w:cs="仿宋" w:hint="eastAsia"/>
          <w:sz w:val="32"/>
          <w:szCs w:val="32"/>
        </w:rPr>
        <w:t>2</w:t>
      </w:r>
      <w:r>
        <w:rPr>
          <w:rFonts w:ascii="仿宋" w:eastAsia="仿宋" w:hAnsi="仿宋" w:cs="仿宋" w:hint="eastAsia"/>
          <w:sz w:val="32"/>
          <w:szCs w:val="32"/>
        </w:rPr>
        <w:t>5</w:t>
      </w:r>
      <w:r>
        <w:rPr>
          <w:rFonts w:ascii="仿宋" w:eastAsia="仿宋" w:hAnsi="仿宋" w:cs="仿宋" w:hint="eastAsia"/>
          <w:sz w:val="32"/>
          <w:szCs w:val="32"/>
        </w:rPr>
        <w:t>号办公楼</w:t>
      </w:r>
      <w:r>
        <w:rPr>
          <w:rFonts w:ascii="仿宋" w:eastAsia="仿宋" w:hAnsi="仿宋" w:cs="仿宋" w:hint="eastAsia"/>
          <w:sz w:val="32"/>
          <w:szCs w:val="32"/>
        </w:rPr>
        <w:t>21</w:t>
      </w:r>
      <w:r>
        <w:rPr>
          <w:rFonts w:ascii="仿宋" w:eastAsia="仿宋" w:hAnsi="仿宋" w:cs="仿宋" w:hint="eastAsia"/>
          <w:sz w:val="32"/>
          <w:szCs w:val="32"/>
        </w:rPr>
        <w:t>8</w:t>
      </w:r>
      <w:r>
        <w:rPr>
          <w:rFonts w:ascii="仿宋" w:eastAsia="仿宋" w:hAnsi="仿宋" w:cs="仿宋" w:hint="eastAsia"/>
          <w:sz w:val="32"/>
          <w:szCs w:val="32"/>
        </w:rPr>
        <w:t>室何女士收（封面注：“</w:t>
      </w:r>
      <w:r>
        <w:rPr>
          <w:rFonts w:ascii="仿宋" w:eastAsia="仿宋" w:hAnsi="仿宋" w:cs="仿宋" w:hint="eastAsia"/>
          <w:b/>
          <w:bCs/>
          <w:sz w:val="32"/>
          <w:szCs w:val="32"/>
        </w:rPr>
        <w:t>医用污水处理项目报价</w:t>
      </w:r>
      <w:r>
        <w:rPr>
          <w:rFonts w:ascii="仿宋" w:eastAsia="仿宋" w:hAnsi="仿宋" w:cs="仿宋" w:hint="eastAsia"/>
          <w:sz w:val="32"/>
          <w:szCs w:val="32"/>
        </w:rPr>
        <w:t>”）</w:t>
      </w:r>
      <w:r>
        <w:rPr>
          <w:rFonts w:ascii="仿宋" w:eastAsia="仿宋" w:hAnsi="仿宋" w:cs="仿宋" w:hint="eastAsia"/>
          <w:sz w:val="32"/>
          <w:szCs w:val="32"/>
        </w:rPr>
        <w:t>并注明包一、包二，</w:t>
      </w:r>
      <w:r>
        <w:rPr>
          <w:rFonts w:ascii="仿宋" w:eastAsia="仿宋" w:hAnsi="仿宋" w:cs="仿宋" w:hint="eastAsia"/>
          <w:sz w:val="32"/>
          <w:szCs w:val="32"/>
        </w:rPr>
        <w:t>电话：</w:t>
      </w:r>
      <w:r>
        <w:rPr>
          <w:rFonts w:ascii="仿宋" w:eastAsia="仿宋" w:hAnsi="仿宋" w:cs="仿宋" w:hint="eastAsia"/>
          <w:sz w:val="32"/>
          <w:szCs w:val="32"/>
        </w:rPr>
        <w:t>028</w:t>
      </w:r>
      <w:r>
        <w:rPr>
          <w:rFonts w:ascii="仿宋" w:eastAsia="仿宋" w:hAnsi="仿宋" w:cs="仿宋" w:hint="eastAsia"/>
          <w:sz w:val="32"/>
          <w:szCs w:val="32"/>
        </w:rPr>
        <w:noBreakHyphen/>
        <w:t>84885083</w:t>
      </w:r>
      <w:r>
        <w:rPr>
          <w:rFonts w:ascii="仿宋" w:eastAsia="仿宋" w:hAnsi="仿宋" w:cs="仿宋" w:hint="eastAsia"/>
          <w:sz w:val="32"/>
          <w:szCs w:val="32"/>
        </w:rPr>
        <w:t>。</w:t>
      </w:r>
    </w:p>
    <w:p w:rsidR="00257122" w:rsidRDefault="00632DE2">
      <w:pPr>
        <w:ind w:firstLineChars="200" w:firstLine="640"/>
        <w:rPr>
          <w:rFonts w:ascii="仿宋" w:eastAsia="仿宋" w:hAnsi="仿宋"/>
          <w:sz w:val="32"/>
          <w:szCs w:val="32"/>
        </w:rPr>
      </w:pPr>
      <w:r>
        <w:rPr>
          <w:rFonts w:ascii="黑体" w:eastAsia="黑体" w:hAnsi="黑体" w:cs="黑体" w:hint="eastAsia"/>
          <w:sz w:val="32"/>
          <w:szCs w:val="32"/>
        </w:rPr>
        <w:t>十一、</w:t>
      </w:r>
      <w:r>
        <w:rPr>
          <w:rFonts w:ascii="黑体" w:eastAsia="黑体" w:hAnsi="黑体" w:cs="黑体" w:hint="eastAsia"/>
          <w:sz w:val="32"/>
          <w:szCs w:val="32"/>
        </w:rPr>
        <w:t>评审方式</w:t>
      </w:r>
      <w:r>
        <w:rPr>
          <w:rFonts w:ascii="仿宋" w:eastAsia="仿宋" w:hAnsi="仿宋" w:cs="仿宋" w:hint="eastAsia"/>
          <w:sz w:val="32"/>
          <w:szCs w:val="32"/>
        </w:rPr>
        <w:t>：</w:t>
      </w:r>
      <w:r>
        <w:rPr>
          <w:rFonts w:ascii="CESI仿宋-GB2312" w:eastAsia="CESI仿宋-GB2312" w:hAnsi="CESI仿宋-GB2312" w:cs="CESI仿宋-GB2312" w:hint="eastAsia"/>
          <w:sz w:val="32"/>
          <w:szCs w:val="32"/>
        </w:rPr>
        <w:t>以满足询价文件罗列的服务内容及要求，从</w:t>
      </w:r>
      <w:r>
        <w:rPr>
          <w:rFonts w:ascii="CESI仿宋-GB2312" w:eastAsia="CESI仿宋-GB2312" w:hAnsi="CESI仿宋-GB2312" w:cs="CESI仿宋-GB2312" w:hint="eastAsia"/>
          <w:b/>
          <w:bCs/>
          <w:sz w:val="32"/>
          <w:szCs w:val="32"/>
        </w:rPr>
        <w:t>询价文件</w:t>
      </w:r>
      <w:r>
        <w:rPr>
          <w:rFonts w:ascii="CESI仿宋-GB2312" w:eastAsia="CESI仿宋-GB2312" w:hAnsi="CESI仿宋-GB2312" w:cs="CESI仿宋-GB2312" w:hint="eastAsia"/>
          <w:sz w:val="32"/>
          <w:szCs w:val="32"/>
        </w:rPr>
        <w:t>响应本“询价公告”</w:t>
      </w:r>
      <w:r>
        <w:rPr>
          <w:rFonts w:ascii="CESI仿宋-GB2312" w:eastAsia="CESI仿宋-GB2312" w:hAnsi="CESI仿宋-GB2312" w:cs="CESI仿宋-GB2312" w:hint="eastAsia"/>
          <w:sz w:val="32"/>
          <w:szCs w:val="32"/>
        </w:rPr>
        <w:t>第五</w:t>
      </w:r>
      <w:r>
        <w:rPr>
          <w:rFonts w:ascii="仿宋" w:eastAsia="仿宋" w:hAnsi="仿宋" w:cs="仿宋" w:hint="eastAsia"/>
          <w:sz w:val="32"/>
          <w:szCs w:val="32"/>
        </w:rPr>
        <w:t>询价的商务要求</w:t>
      </w:r>
      <w:r>
        <w:rPr>
          <w:rFonts w:ascii="CESI仿宋-GB2312" w:eastAsia="CESI仿宋-GB2312" w:hAnsi="CESI仿宋-GB2312" w:cs="CESI仿宋-GB2312" w:hint="eastAsia"/>
          <w:sz w:val="32"/>
          <w:szCs w:val="32"/>
        </w:rPr>
        <w:t>项作为实质性要求的服务商中</w:t>
      </w:r>
      <w:r>
        <w:rPr>
          <w:rFonts w:ascii="CESI仿宋-GB2312" w:eastAsia="CESI仿宋-GB2312" w:hAnsi="CESI仿宋-GB2312" w:cs="CESI仿宋-GB2312" w:hint="eastAsia"/>
          <w:sz w:val="32"/>
          <w:szCs w:val="32"/>
        </w:rPr>
        <w:t>采取</w:t>
      </w:r>
      <w:r>
        <w:rPr>
          <w:rFonts w:ascii="仿宋" w:eastAsia="仿宋" w:hAnsi="仿宋" w:cs="仿宋" w:hint="eastAsia"/>
          <w:sz w:val="32"/>
          <w:szCs w:val="32"/>
        </w:rPr>
        <w:t>报价最低评标价法进行评</w:t>
      </w:r>
      <w:r>
        <w:rPr>
          <w:rFonts w:ascii="仿宋" w:eastAsia="仿宋" w:hAnsi="仿宋" w:cs="仿宋" w:hint="eastAsia"/>
          <w:sz w:val="32"/>
          <w:szCs w:val="32"/>
        </w:rPr>
        <w:lastRenderedPageBreak/>
        <w:t>审</w:t>
      </w:r>
      <w:r>
        <w:rPr>
          <w:rFonts w:ascii="CESI仿宋-GB2312" w:eastAsia="CESI仿宋-GB2312" w:hAnsi="CESI仿宋-GB2312" w:cs="CESI仿宋-GB2312" w:hint="eastAsia"/>
          <w:sz w:val="32"/>
          <w:szCs w:val="32"/>
        </w:rPr>
        <w:t>。</w:t>
      </w:r>
    </w:p>
    <w:p w:rsidR="00257122" w:rsidRDefault="00632DE2">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十二、</w:t>
      </w:r>
      <w:r>
        <w:rPr>
          <w:rFonts w:ascii="黑体" w:eastAsia="黑体" w:hAnsi="黑体" w:cs="黑体" w:hint="eastAsia"/>
          <w:sz w:val="32"/>
          <w:szCs w:val="32"/>
        </w:rPr>
        <w:t>联系方式</w:t>
      </w:r>
    </w:p>
    <w:p w:rsidR="00257122" w:rsidRDefault="00632DE2">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联系人：罗先生</w:t>
      </w:r>
      <w:r>
        <w:rPr>
          <w:rFonts w:ascii="仿宋" w:eastAsia="仿宋" w:hAnsi="仿宋" w:hint="eastAsia"/>
          <w:sz w:val="32"/>
          <w:szCs w:val="32"/>
        </w:rPr>
        <w:t xml:space="preserve">      </w:t>
      </w:r>
    </w:p>
    <w:p w:rsidR="00257122" w:rsidRDefault="00632DE2">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联系电话：</w:t>
      </w:r>
      <w:r>
        <w:rPr>
          <w:rFonts w:ascii="仿宋" w:eastAsia="仿宋" w:hAnsi="仿宋" w:hint="eastAsia"/>
          <w:sz w:val="32"/>
          <w:szCs w:val="32"/>
        </w:rPr>
        <w:t>028-84885650</w:t>
      </w:r>
    </w:p>
    <w:p w:rsidR="00257122" w:rsidRDefault="00632DE2">
      <w:pPr>
        <w:ind w:firstLineChars="200" w:firstLine="640"/>
        <w:rPr>
          <w:rFonts w:ascii="CESI仿宋-GB2312" w:eastAsia="CESI仿宋-GB2312" w:hAnsi="CESI仿宋-GB2312" w:cs="CESI仿宋-GB2312"/>
          <w:sz w:val="32"/>
          <w:szCs w:val="32"/>
        </w:rPr>
      </w:pPr>
      <w:r>
        <w:rPr>
          <w:rFonts w:ascii="仿宋" w:eastAsia="仿宋" w:hAnsi="仿宋" w:hint="eastAsia"/>
          <w:sz w:val="32"/>
          <w:szCs w:val="32"/>
        </w:rPr>
        <w:t>地</w:t>
      </w:r>
      <w:r>
        <w:rPr>
          <w:rFonts w:ascii="仿宋" w:eastAsia="仿宋" w:hAnsi="仿宋" w:hint="eastAsia"/>
          <w:sz w:val="32"/>
          <w:szCs w:val="32"/>
        </w:rPr>
        <w:t xml:space="preserve">  </w:t>
      </w:r>
      <w:r>
        <w:rPr>
          <w:rFonts w:ascii="仿宋" w:eastAsia="仿宋" w:hAnsi="仿宋" w:hint="eastAsia"/>
          <w:sz w:val="32"/>
          <w:szCs w:val="32"/>
        </w:rPr>
        <w:t>址</w:t>
      </w:r>
      <w:r>
        <w:rPr>
          <w:rFonts w:ascii="仿宋" w:eastAsia="仿宋" w:hAnsi="仿宋" w:hint="eastAsia"/>
          <w:sz w:val="32"/>
          <w:szCs w:val="32"/>
        </w:rPr>
        <w:t xml:space="preserve"> </w:t>
      </w:r>
      <w:r>
        <w:rPr>
          <w:rFonts w:ascii="仿宋" w:eastAsia="仿宋" w:hAnsi="仿宋" w:hint="eastAsia"/>
          <w:sz w:val="32"/>
          <w:szCs w:val="32"/>
        </w:rPr>
        <w:t>：成都市龙泉驿区洪安镇红光村</w:t>
      </w:r>
      <w:r>
        <w:rPr>
          <w:rFonts w:ascii="CESI仿宋-GB2312" w:eastAsia="CESI仿宋-GB2312" w:hAnsi="CESI仿宋-GB2312" w:cs="CESI仿宋-GB2312" w:hint="eastAsia"/>
          <w:sz w:val="32"/>
          <w:szCs w:val="32"/>
        </w:rPr>
        <w:t>4</w:t>
      </w:r>
      <w:r>
        <w:rPr>
          <w:rFonts w:ascii="CESI仿宋-GB2312" w:eastAsia="CESI仿宋-GB2312" w:hAnsi="CESI仿宋-GB2312" w:cs="CESI仿宋-GB2312" w:hint="eastAsia"/>
          <w:sz w:val="32"/>
          <w:szCs w:val="32"/>
        </w:rPr>
        <w:t>组</w:t>
      </w: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5</w:t>
      </w:r>
      <w:r>
        <w:rPr>
          <w:rFonts w:ascii="CESI仿宋-GB2312" w:eastAsia="CESI仿宋-GB2312" w:hAnsi="CESI仿宋-GB2312" w:cs="CESI仿宋-GB2312" w:hint="eastAsia"/>
          <w:sz w:val="32"/>
          <w:szCs w:val="32"/>
        </w:rPr>
        <w:t>号</w:t>
      </w:r>
      <w:r>
        <w:rPr>
          <w:rFonts w:ascii="CESI仿宋-GB2312" w:eastAsia="CESI仿宋-GB2312" w:hAnsi="CESI仿宋-GB2312" w:cs="CESI仿宋-GB2312" w:hint="eastAsia"/>
          <w:sz w:val="32"/>
          <w:szCs w:val="32"/>
        </w:rPr>
        <w:t>（</w:t>
      </w:r>
      <w:r>
        <w:rPr>
          <w:rFonts w:ascii="仿宋" w:eastAsia="仿宋" w:hAnsi="仿宋" w:cs="仿宋" w:hint="eastAsia"/>
          <w:sz w:val="32"/>
          <w:szCs w:val="32"/>
        </w:rPr>
        <w:t>具体地点在百度或高德地图导航搜索“苗溪公司”</w:t>
      </w:r>
      <w:r>
        <w:rPr>
          <w:rFonts w:ascii="CESI仿宋-GB2312" w:eastAsia="CESI仿宋-GB2312" w:hAnsi="CESI仿宋-GB2312" w:cs="CESI仿宋-GB2312" w:hint="eastAsia"/>
          <w:sz w:val="32"/>
          <w:szCs w:val="32"/>
        </w:rPr>
        <w:t>）</w:t>
      </w:r>
    </w:p>
    <w:p w:rsidR="00257122" w:rsidRDefault="00257122">
      <w:pPr>
        <w:pStyle w:val="a0"/>
        <w:spacing w:after="0"/>
        <w:ind w:firstLineChars="200" w:firstLine="640"/>
        <w:rPr>
          <w:rFonts w:ascii="仿宋" w:eastAsia="仿宋" w:hAnsi="仿宋"/>
          <w:sz w:val="32"/>
          <w:szCs w:val="32"/>
        </w:rPr>
      </w:pPr>
    </w:p>
    <w:p w:rsidR="00257122" w:rsidRDefault="00632DE2">
      <w:pPr>
        <w:pStyle w:val="a0"/>
        <w:ind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询价文件</w:t>
      </w:r>
      <w:r>
        <w:rPr>
          <w:rFonts w:ascii="仿宋" w:eastAsia="仿宋" w:hAnsi="仿宋" w:cs="仿宋" w:hint="eastAsia"/>
          <w:sz w:val="32"/>
          <w:szCs w:val="32"/>
        </w:rPr>
        <w:t xml:space="preserve"> </w:t>
      </w:r>
    </w:p>
    <w:p w:rsidR="00257122" w:rsidRDefault="00257122">
      <w:pPr>
        <w:pStyle w:val="a0"/>
        <w:ind w:firstLine="640"/>
        <w:rPr>
          <w:rFonts w:ascii="仿宋" w:eastAsia="仿宋" w:hAnsi="仿宋" w:cs="仿宋"/>
          <w:sz w:val="32"/>
          <w:szCs w:val="32"/>
        </w:rPr>
      </w:pPr>
    </w:p>
    <w:p w:rsidR="00257122" w:rsidRDefault="00257122">
      <w:pPr>
        <w:pStyle w:val="a0"/>
        <w:rPr>
          <w:rFonts w:ascii="仿宋" w:eastAsia="仿宋" w:hAnsi="仿宋" w:cs="仿宋"/>
          <w:sz w:val="32"/>
          <w:szCs w:val="32"/>
        </w:rPr>
      </w:pPr>
    </w:p>
    <w:p w:rsidR="00257122" w:rsidRDefault="00632DE2">
      <w:pPr>
        <w:pStyle w:val="a0"/>
        <w:ind w:firstLineChars="1600" w:firstLine="5120"/>
        <w:rPr>
          <w:rFonts w:ascii="仿宋" w:eastAsia="仿宋" w:hAnsi="仿宋" w:cs="仿宋"/>
          <w:sz w:val="32"/>
          <w:szCs w:val="32"/>
        </w:rPr>
      </w:pPr>
      <w:r>
        <w:rPr>
          <w:rFonts w:ascii="仿宋" w:eastAsia="仿宋" w:hAnsi="仿宋" w:cs="仿宋" w:hint="eastAsia"/>
          <w:sz w:val="32"/>
          <w:szCs w:val="32"/>
        </w:rPr>
        <w:t>四川省川西监狱</w:t>
      </w:r>
    </w:p>
    <w:p w:rsidR="00257122" w:rsidRDefault="00632DE2">
      <w:pPr>
        <w:pStyle w:val="a0"/>
        <w:rPr>
          <w:rFonts w:ascii="方正小标宋简体" w:eastAsia="方正小标宋简体" w:hAnsi="方正小标宋简体" w:cs="方正小标宋简体"/>
          <w:b/>
          <w:bCs/>
          <w:sz w:val="44"/>
          <w:szCs w:val="44"/>
        </w:rPr>
      </w:pPr>
      <w:r>
        <w:rPr>
          <w:rFonts w:ascii="仿宋" w:eastAsia="仿宋" w:hAnsi="仿宋" w:cs="仿宋" w:hint="eastAsia"/>
          <w:sz w:val="32"/>
          <w:szCs w:val="32"/>
        </w:rPr>
        <w:t xml:space="preserve">                               2025</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25</w:t>
      </w:r>
      <w:r>
        <w:rPr>
          <w:rFonts w:ascii="仿宋" w:eastAsia="仿宋" w:hAnsi="仿宋" w:cs="仿宋" w:hint="eastAsia"/>
          <w:sz w:val="32"/>
          <w:szCs w:val="32"/>
        </w:rPr>
        <w:t>日</w:t>
      </w:r>
    </w:p>
    <w:p w:rsidR="00257122" w:rsidRDefault="00257122">
      <w:pPr>
        <w:pStyle w:val="a0"/>
        <w:spacing w:after="0"/>
        <w:ind w:firstLineChars="200" w:firstLine="640"/>
        <w:rPr>
          <w:rFonts w:ascii="仿宋" w:eastAsia="仿宋" w:hAnsi="仿宋"/>
          <w:sz w:val="32"/>
          <w:szCs w:val="32"/>
        </w:rPr>
      </w:pPr>
    </w:p>
    <w:p w:rsidR="00257122" w:rsidRDefault="00257122">
      <w:pPr>
        <w:pStyle w:val="a0"/>
        <w:rPr>
          <w:rFonts w:ascii="方正小标宋简体" w:eastAsia="方正小标宋简体" w:hAnsi="方正小标宋简体" w:cs="方正小标宋简体"/>
          <w:b/>
          <w:bCs/>
          <w:sz w:val="44"/>
          <w:szCs w:val="44"/>
        </w:rPr>
      </w:pPr>
    </w:p>
    <w:p w:rsidR="00257122" w:rsidRDefault="00257122" w:rsidP="00B806F9">
      <w:pPr>
        <w:pStyle w:val="a0"/>
        <w:ind w:firstLineChars="600" w:firstLine="2650"/>
        <w:rPr>
          <w:rFonts w:ascii="方正小标宋简体" w:eastAsia="方正小标宋简体" w:hAnsi="方正小标宋简体" w:cs="方正小标宋简体"/>
          <w:b/>
          <w:bCs/>
          <w:sz w:val="44"/>
          <w:szCs w:val="44"/>
        </w:rPr>
      </w:pPr>
    </w:p>
    <w:p w:rsidR="00257122" w:rsidRDefault="00257122" w:rsidP="00B806F9">
      <w:pPr>
        <w:pStyle w:val="a0"/>
        <w:ind w:firstLineChars="600" w:firstLine="2650"/>
        <w:rPr>
          <w:rFonts w:ascii="方正小标宋简体" w:eastAsia="方正小标宋简体" w:hAnsi="方正小标宋简体" w:cs="方正小标宋简体"/>
          <w:b/>
          <w:bCs/>
          <w:sz w:val="44"/>
          <w:szCs w:val="44"/>
        </w:rPr>
      </w:pPr>
    </w:p>
    <w:p w:rsidR="00257122" w:rsidRDefault="00257122" w:rsidP="00B806F9">
      <w:pPr>
        <w:pStyle w:val="a0"/>
        <w:ind w:firstLineChars="600" w:firstLine="2650"/>
        <w:rPr>
          <w:rFonts w:ascii="方正小标宋简体" w:eastAsia="方正小标宋简体" w:hAnsi="方正小标宋简体" w:cs="方正小标宋简体"/>
          <w:b/>
          <w:bCs/>
          <w:sz w:val="44"/>
          <w:szCs w:val="44"/>
        </w:rPr>
      </w:pPr>
    </w:p>
    <w:p w:rsidR="00257122" w:rsidRDefault="00257122" w:rsidP="00B806F9">
      <w:pPr>
        <w:pStyle w:val="a0"/>
        <w:ind w:firstLineChars="600" w:firstLine="2650"/>
        <w:rPr>
          <w:rFonts w:ascii="方正小标宋简体" w:eastAsia="方正小标宋简体" w:hAnsi="方正小标宋简体" w:cs="方正小标宋简体"/>
          <w:b/>
          <w:bCs/>
          <w:sz w:val="44"/>
          <w:szCs w:val="44"/>
        </w:rPr>
      </w:pPr>
    </w:p>
    <w:p w:rsidR="00257122" w:rsidRDefault="00257122" w:rsidP="00B806F9">
      <w:pPr>
        <w:pStyle w:val="a0"/>
        <w:ind w:firstLineChars="600" w:firstLine="2650"/>
        <w:rPr>
          <w:rFonts w:ascii="方正小标宋简体" w:eastAsia="方正小标宋简体" w:hAnsi="方正小标宋简体" w:cs="方正小标宋简体"/>
          <w:b/>
          <w:bCs/>
          <w:sz w:val="44"/>
          <w:szCs w:val="44"/>
        </w:rPr>
      </w:pPr>
    </w:p>
    <w:p w:rsidR="00257122" w:rsidRDefault="00257122" w:rsidP="00B806F9">
      <w:pPr>
        <w:pStyle w:val="a0"/>
        <w:ind w:firstLineChars="600" w:firstLine="2650"/>
        <w:rPr>
          <w:rFonts w:ascii="方正小标宋简体" w:eastAsia="方正小标宋简体" w:hAnsi="方正小标宋简体" w:cs="方正小标宋简体"/>
          <w:b/>
          <w:bCs/>
          <w:sz w:val="44"/>
          <w:szCs w:val="44"/>
        </w:rPr>
      </w:pPr>
    </w:p>
    <w:p w:rsidR="00257122" w:rsidRDefault="00632DE2" w:rsidP="00B806F9">
      <w:pPr>
        <w:pStyle w:val="a0"/>
        <w:ind w:firstLineChars="600" w:firstLine="2650"/>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询价文件</w:t>
      </w:r>
    </w:p>
    <w:p w:rsidR="00257122" w:rsidRDefault="00257122">
      <w:pPr>
        <w:jc w:val="center"/>
        <w:rPr>
          <w:rFonts w:ascii="方正小标宋简体" w:eastAsia="方正小标宋简体" w:hAnsi="方正小标宋简体" w:cs="方正小标宋简体"/>
          <w:b/>
          <w:bCs/>
          <w:sz w:val="44"/>
          <w:szCs w:val="44"/>
        </w:rPr>
      </w:pPr>
    </w:p>
    <w:p w:rsidR="00257122" w:rsidRDefault="00257122">
      <w:pPr>
        <w:jc w:val="center"/>
        <w:rPr>
          <w:rFonts w:ascii="方正小标宋简体" w:eastAsia="方正小标宋简体" w:hAnsi="方正小标宋简体" w:cs="方正小标宋简体"/>
          <w:b/>
          <w:bCs/>
          <w:sz w:val="44"/>
          <w:szCs w:val="44"/>
        </w:rPr>
      </w:pPr>
    </w:p>
    <w:p w:rsidR="00257122" w:rsidRDefault="00257122">
      <w:pPr>
        <w:rPr>
          <w:rFonts w:ascii="宋体" w:hAnsi="宋体"/>
        </w:rPr>
      </w:pPr>
    </w:p>
    <w:p w:rsidR="00257122" w:rsidRDefault="00257122">
      <w:pPr>
        <w:rPr>
          <w:rFonts w:ascii="宋体" w:hAnsi="宋体"/>
        </w:rPr>
      </w:pPr>
    </w:p>
    <w:p w:rsidR="00257122" w:rsidRDefault="00257122">
      <w:pPr>
        <w:rPr>
          <w:rFonts w:ascii="宋体" w:hAnsi="宋体"/>
        </w:rPr>
      </w:pPr>
    </w:p>
    <w:p w:rsidR="00257122" w:rsidRDefault="00257122">
      <w:pPr>
        <w:rPr>
          <w:rFonts w:ascii="宋体" w:hAnsi="宋体"/>
        </w:rPr>
      </w:pPr>
    </w:p>
    <w:p w:rsidR="00257122" w:rsidRDefault="00257122">
      <w:pPr>
        <w:rPr>
          <w:rFonts w:ascii="宋体" w:hAnsi="宋体"/>
        </w:rPr>
      </w:pPr>
    </w:p>
    <w:p w:rsidR="00257122" w:rsidRDefault="00257122">
      <w:pPr>
        <w:rPr>
          <w:rFonts w:ascii="宋体" w:hAnsi="宋体"/>
        </w:rPr>
      </w:pPr>
    </w:p>
    <w:p w:rsidR="00257122" w:rsidRDefault="00257122">
      <w:pPr>
        <w:rPr>
          <w:rFonts w:ascii="宋体" w:hAnsi="宋体"/>
        </w:rPr>
      </w:pPr>
    </w:p>
    <w:p w:rsidR="00257122" w:rsidRDefault="00257122">
      <w:pPr>
        <w:rPr>
          <w:rFonts w:ascii="宋体" w:hAnsi="宋体" w:cs="宋体"/>
          <w:color w:val="000000"/>
        </w:rPr>
      </w:pPr>
    </w:p>
    <w:p w:rsidR="00257122" w:rsidRDefault="00632DE2">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项目名称：</w:t>
      </w:r>
    </w:p>
    <w:p w:rsidR="00257122" w:rsidRDefault="00632DE2">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项目编号：</w:t>
      </w:r>
    </w:p>
    <w:p w:rsidR="00257122" w:rsidRDefault="00632DE2">
      <w:pPr>
        <w:ind w:firstLineChars="200" w:firstLine="640"/>
        <w:jc w:val="left"/>
        <w:rPr>
          <w:rFonts w:ascii="仿宋" w:eastAsia="仿宋" w:hAnsi="仿宋" w:cs="仿宋"/>
          <w:color w:val="000000"/>
          <w:sz w:val="32"/>
          <w:szCs w:val="28"/>
        </w:rPr>
      </w:pPr>
      <w:r>
        <w:rPr>
          <w:rFonts w:ascii="仿宋" w:eastAsia="仿宋" w:hAnsi="仿宋" w:cs="仿宋" w:hint="eastAsia"/>
          <w:color w:val="000000"/>
          <w:sz w:val="32"/>
          <w:szCs w:val="28"/>
        </w:rPr>
        <w:t>服务</w:t>
      </w:r>
      <w:r>
        <w:rPr>
          <w:rFonts w:ascii="仿宋" w:eastAsia="仿宋" w:hAnsi="仿宋" w:cs="仿宋" w:hint="eastAsia"/>
          <w:color w:val="000000"/>
          <w:sz w:val="32"/>
          <w:szCs w:val="28"/>
        </w:rPr>
        <w:t>商名称：（盖单位公章）</w:t>
      </w:r>
      <w:r>
        <w:rPr>
          <w:rFonts w:ascii="仿宋" w:eastAsia="仿宋" w:hAnsi="仿宋" w:cs="仿宋" w:hint="eastAsia"/>
          <w:color w:val="000000"/>
          <w:sz w:val="32"/>
          <w:szCs w:val="28"/>
        </w:rPr>
        <w:t xml:space="preserve"> </w:t>
      </w:r>
    </w:p>
    <w:p w:rsidR="00257122" w:rsidRDefault="00632DE2">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法定代表人或授权代表（签字或盖章）：</w:t>
      </w:r>
    </w:p>
    <w:p w:rsidR="00257122" w:rsidRDefault="00632DE2">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日</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期：年月</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日</w:t>
      </w:r>
    </w:p>
    <w:p w:rsidR="00257122" w:rsidRDefault="00257122">
      <w:pPr>
        <w:pStyle w:val="a0"/>
        <w:rPr>
          <w:rFonts w:ascii="宋体" w:hAnsi="宋体" w:cs="宋体"/>
          <w:color w:val="000000"/>
        </w:rPr>
      </w:pPr>
    </w:p>
    <w:p w:rsidR="00257122" w:rsidRDefault="00257122"/>
    <w:p w:rsidR="00257122" w:rsidRDefault="00257122" w:rsidP="00B806F9">
      <w:pPr>
        <w:pStyle w:val="a4"/>
        <w:ind w:firstLine="210"/>
      </w:pPr>
    </w:p>
    <w:p w:rsidR="00257122" w:rsidRDefault="00257122" w:rsidP="00B806F9">
      <w:pPr>
        <w:pStyle w:val="a4"/>
        <w:ind w:firstLine="210"/>
      </w:pPr>
    </w:p>
    <w:p w:rsidR="00257122" w:rsidRDefault="00257122" w:rsidP="00B806F9">
      <w:pPr>
        <w:pStyle w:val="a4"/>
        <w:ind w:firstLine="210"/>
      </w:pPr>
    </w:p>
    <w:p w:rsidR="00257122" w:rsidRDefault="00257122" w:rsidP="00B806F9">
      <w:pPr>
        <w:pStyle w:val="a4"/>
        <w:ind w:firstLine="210"/>
      </w:pPr>
    </w:p>
    <w:p w:rsidR="00257122" w:rsidRDefault="00257122" w:rsidP="00B806F9">
      <w:pPr>
        <w:pStyle w:val="a4"/>
        <w:ind w:firstLine="210"/>
      </w:pPr>
    </w:p>
    <w:p w:rsidR="00257122" w:rsidRDefault="00257122" w:rsidP="00B806F9">
      <w:pPr>
        <w:pStyle w:val="a4"/>
        <w:ind w:firstLine="210"/>
      </w:pPr>
    </w:p>
    <w:p w:rsidR="00257122" w:rsidRDefault="00257122" w:rsidP="00B806F9">
      <w:pPr>
        <w:pStyle w:val="a4"/>
        <w:ind w:firstLine="210"/>
      </w:pPr>
    </w:p>
    <w:p w:rsidR="00257122" w:rsidRDefault="00257122">
      <w:pPr>
        <w:jc w:val="left"/>
        <w:rPr>
          <w:rFonts w:ascii="宋体" w:hAnsi="宋体" w:cs="宋体"/>
          <w:b/>
          <w:color w:val="000000"/>
          <w:sz w:val="28"/>
          <w:szCs w:val="28"/>
        </w:rPr>
      </w:pPr>
    </w:p>
    <w:p w:rsidR="00257122" w:rsidRDefault="00257122">
      <w:pPr>
        <w:jc w:val="left"/>
        <w:rPr>
          <w:rFonts w:ascii="宋体" w:hAnsi="宋体" w:cs="宋体"/>
          <w:b/>
          <w:color w:val="000000"/>
          <w:sz w:val="28"/>
          <w:szCs w:val="28"/>
        </w:rPr>
      </w:pPr>
    </w:p>
    <w:p w:rsidR="00257122" w:rsidRDefault="00257122">
      <w:pPr>
        <w:jc w:val="left"/>
        <w:rPr>
          <w:rFonts w:ascii="宋体" w:hAnsi="宋体" w:cs="宋体"/>
          <w:b/>
          <w:color w:val="000000"/>
          <w:sz w:val="28"/>
          <w:szCs w:val="28"/>
        </w:rPr>
      </w:pPr>
    </w:p>
    <w:p w:rsidR="00257122" w:rsidRDefault="00257122">
      <w:pPr>
        <w:jc w:val="left"/>
        <w:rPr>
          <w:rFonts w:ascii="宋体" w:hAnsi="宋体" w:cs="宋体"/>
          <w:b/>
          <w:color w:val="000000"/>
          <w:sz w:val="28"/>
          <w:szCs w:val="28"/>
        </w:rPr>
      </w:pPr>
    </w:p>
    <w:p w:rsidR="00257122" w:rsidRDefault="00257122">
      <w:pPr>
        <w:jc w:val="left"/>
        <w:rPr>
          <w:rFonts w:ascii="宋体" w:hAnsi="宋体" w:cs="宋体"/>
          <w:b/>
          <w:color w:val="000000"/>
          <w:sz w:val="28"/>
          <w:szCs w:val="28"/>
        </w:rPr>
      </w:pPr>
    </w:p>
    <w:p w:rsidR="00257122" w:rsidRDefault="00632DE2">
      <w:pPr>
        <w:jc w:val="left"/>
      </w:pPr>
      <w:r>
        <w:rPr>
          <w:rFonts w:ascii="宋体" w:hAnsi="宋体" w:cs="宋体" w:hint="eastAsia"/>
          <w:b/>
          <w:color w:val="000000"/>
          <w:sz w:val="28"/>
          <w:szCs w:val="28"/>
        </w:rPr>
        <w:t>第一部分：资格性响应文件（格式）</w:t>
      </w:r>
    </w:p>
    <w:p w:rsidR="00257122" w:rsidRDefault="00257122"/>
    <w:p w:rsidR="00257122" w:rsidRDefault="00632DE2">
      <w:pPr>
        <w:pStyle w:val="20"/>
        <w:numPr>
          <w:ilvl w:val="0"/>
          <w:numId w:val="2"/>
        </w:numPr>
        <w:spacing w:before="120" w:after="120"/>
        <w:ind w:firstLine="0"/>
        <w:rPr>
          <w:rFonts w:ascii="仿宋" w:eastAsia="仿宋" w:hAnsi="仿宋" w:cs="仿宋"/>
        </w:rPr>
      </w:pPr>
      <w:bookmarkStart w:id="1" w:name="_Toc28792"/>
      <w:r>
        <w:rPr>
          <w:rFonts w:ascii="仿宋" w:eastAsia="仿宋" w:hAnsi="仿宋" w:cs="仿宋" w:hint="eastAsia"/>
        </w:rPr>
        <w:lastRenderedPageBreak/>
        <w:t>法定代表人</w:t>
      </w:r>
      <w:r>
        <w:rPr>
          <w:rFonts w:ascii="仿宋" w:eastAsia="仿宋" w:hAnsi="仿宋" w:cs="仿宋" w:hint="eastAsia"/>
        </w:rPr>
        <w:t>/</w:t>
      </w:r>
      <w:r>
        <w:rPr>
          <w:rFonts w:ascii="仿宋" w:eastAsia="仿宋" w:hAnsi="仿宋" w:cs="仿宋" w:hint="eastAsia"/>
        </w:rPr>
        <w:t>单位负责人授权书</w:t>
      </w:r>
      <w:bookmarkEnd w:id="1"/>
    </w:p>
    <w:p w:rsidR="00257122" w:rsidRDefault="00632DE2">
      <w:pPr>
        <w:pStyle w:val="01"/>
        <w:rPr>
          <w:rFonts w:ascii="仿宋" w:eastAsia="仿宋" w:hAnsi="仿宋" w:cs="仿宋"/>
        </w:rPr>
      </w:pPr>
      <w:r>
        <w:rPr>
          <w:rFonts w:ascii="仿宋" w:eastAsia="仿宋" w:hAnsi="仿宋" w:cs="仿宋" w:hint="eastAsia"/>
        </w:rPr>
        <w:t>：</w:t>
      </w:r>
    </w:p>
    <w:p w:rsidR="00257122" w:rsidRDefault="00632DE2" w:rsidP="00B806F9">
      <w:pPr>
        <w:pStyle w:val="022"/>
        <w:ind w:firstLine="420"/>
        <w:rPr>
          <w:rFonts w:ascii="仿宋" w:eastAsia="仿宋" w:hAnsi="仿宋" w:cs="仿宋"/>
        </w:rPr>
      </w:pPr>
      <w:r>
        <w:rPr>
          <w:rFonts w:ascii="仿宋" w:eastAsia="仿宋" w:hAnsi="仿宋" w:cs="仿宋" w:hint="eastAsia"/>
        </w:rPr>
        <w:t>本授权声明：</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服务</w:t>
      </w:r>
      <w:r>
        <w:rPr>
          <w:rFonts w:ascii="仿宋" w:eastAsia="仿宋" w:hAnsi="仿宋" w:cs="仿宋" w:hint="eastAsia"/>
        </w:rPr>
        <w:t>商名称）</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法定代表人</w:t>
      </w:r>
      <w:r>
        <w:rPr>
          <w:rFonts w:ascii="仿宋" w:eastAsia="仿宋" w:hAnsi="仿宋" w:cs="仿宋" w:hint="eastAsia"/>
        </w:rPr>
        <w:t>/</w:t>
      </w:r>
      <w:r>
        <w:rPr>
          <w:rFonts w:ascii="仿宋" w:eastAsia="仿宋" w:hAnsi="仿宋" w:cs="仿宋" w:hint="eastAsia"/>
        </w:rPr>
        <w:t>单位负责人姓名、职务）授权</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被授权人姓名、职务、身份证号码）为我方参加“</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项目名称）（项目编号：</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”采购活动的合法代表，以我方名义全权处理参与该项目采购活动、合同签订以及合同履约中的一切事宜，我方均予承认，所产生的法律后果均由我方承担。</w:t>
      </w:r>
    </w:p>
    <w:p w:rsidR="00257122" w:rsidRDefault="00632DE2" w:rsidP="00B806F9">
      <w:pPr>
        <w:pStyle w:val="022"/>
        <w:ind w:firstLine="420"/>
        <w:rPr>
          <w:rFonts w:ascii="仿宋" w:eastAsia="仿宋" w:hAnsi="仿宋" w:cs="仿宋"/>
        </w:rPr>
      </w:pPr>
      <w:r>
        <w:rPr>
          <w:rFonts w:ascii="仿宋" w:eastAsia="仿宋" w:hAnsi="仿宋" w:cs="仿宋" w:hint="eastAsia"/>
        </w:rPr>
        <w:t>特此声明。</w:t>
      </w:r>
    </w:p>
    <w:p w:rsidR="00257122" w:rsidRDefault="00257122" w:rsidP="00B806F9">
      <w:pPr>
        <w:pStyle w:val="022"/>
        <w:ind w:firstLine="420"/>
        <w:rPr>
          <w:rFonts w:ascii="仿宋" w:eastAsia="仿宋" w:hAnsi="仿宋" w:cs="仿宋"/>
        </w:rPr>
      </w:pPr>
    </w:p>
    <w:tbl>
      <w:tblPr>
        <w:tblStyle w:val="a9"/>
        <w:tblW w:w="8522" w:type="dxa"/>
        <w:tblLayout w:type="fixed"/>
        <w:tblLook w:val="04A0"/>
      </w:tblPr>
      <w:tblGrid>
        <w:gridCol w:w="4311"/>
        <w:gridCol w:w="4211"/>
      </w:tblGrid>
      <w:tr w:rsidR="00257122">
        <w:trPr>
          <w:trHeight w:val="2877"/>
        </w:trPr>
        <w:tc>
          <w:tcPr>
            <w:tcW w:w="4311" w:type="dxa"/>
            <w:vAlign w:val="center"/>
          </w:tcPr>
          <w:p w:rsidR="00257122" w:rsidRDefault="00632DE2">
            <w:pPr>
              <w:tabs>
                <w:tab w:val="left" w:pos="0"/>
              </w:tabs>
              <w:jc w:val="center"/>
              <w:rPr>
                <w:rFonts w:ascii="仿宋" w:eastAsia="仿宋" w:hAnsi="仿宋" w:cs="仿宋"/>
                <w:sz w:val="28"/>
                <w:szCs w:val="28"/>
              </w:rPr>
            </w:pPr>
            <w:r>
              <w:rPr>
                <w:rFonts w:ascii="仿宋" w:eastAsia="仿宋" w:hAnsi="仿宋" w:cs="仿宋" w:hint="eastAsia"/>
                <w:sz w:val="28"/>
                <w:szCs w:val="28"/>
              </w:rPr>
              <w:t>身份证（正面）</w:t>
            </w:r>
          </w:p>
        </w:tc>
        <w:tc>
          <w:tcPr>
            <w:tcW w:w="4211" w:type="dxa"/>
            <w:vAlign w:val="center"/>
          </w:tcPr>
          <w:p w:rsidR="00257122" w:rsidRDefault="00632DE2">
            <w:pPr>
              <w:tabs>
                <w:tab w:val="left" w:pos="0"/>
              </w:tabs>
              <w:jc w:val="center"/>
              <w:rPr>
                <w:rFonts w:ascii="仿宋" w:eastAsia="仿宋" w:hAnsi="仿宋" w:cs="仿宋"/>
                <w:sz w:val="28"/>
                <w:szCs w:val="28"/>
              </w:rPr>
            </w:pPr>
            <w:r>
              <w:rPr>
                <w:rFonts w:ascii="仿宋" w:eastAsia="仿宋" w:hAnsi="仿宋" w:cs="仿宋" w:hint="eastAsia"/>
                <w:sz w:val="28"/>
                <w:szCs w:val="28"/>
              </w:rPr>
              <w:t>身份证（背面）</w:t>
            </w:r>
          </w:p>
        </w:tc>
      </w:tr>
      <w:tr w:rsidR="00257122">
        <w:trPr>
          <w:trHeight w:val="2538"/>
        </w:trPr>
        <w:tc>
          <w:tcPr>
            <w:tcW w:w="4311" w:type="dxa"/>
            <w:vAlign w:val="center"/>
          </w:tcPr>
          <w:p w:rsidR="00257122" w:rsidRDefault="00632DE2">
            <w:pPr>
              <w:tabs>
                <w:tab w:val="left" w:pos="0"/>
              </w:tabs>
              <w:jc w:val="center"/>
              <w:rPr>
                <w:rFonts w:ascii="仿宋" w:eastAsia="仿宋" w:hAnsi="仿宋" w:cs="仿宋"/>
                <w:sz w:val="28"/>
                <w:szCs w:val="28"/>
              </w:rPr>
            </w:pPr>
            <w:r>
              <w:rPr>
                <w:rFonts w:ascii="仿宋" w:eastAsia="仿宋" w:hAnsi="仿宋" w:cs="仿宋" w:hint="eastAsia"/>
                <w:sz w:val="28"/>
                <w:szCs w:val="28"/>
              </w:rPr>
              <w:t>身份证（正面）</w:t>
            </w:r>
          </w:p>
        </w:tc>
        <w:tc>
          <w:tcPr>
            <w:tcW w:w="4211" w:type="dxa"/>
            <w:vAlign w:val="center"/>
          </w:tcPr>
          <w:p w:rsidR="00257122" w:rsidRDefault="00632DE2">
            <w:pPr>
              <w:tabs>
                <w:tab w:val="left" w:pos="0"/>
              </w:tabs>
              <w:jc w:val="center"/>
              <w:rPr>
                <w:rFonts w:ascii="仿宋" w:eastAsia="仿宋" w:hAnsi="仿宋" w:cs="仿宋"/>
                <w:sz w:val="28"/>
                <w:szCs w:val="28"/>
              </w:rPr>
            </w:pPr>
            <w:r>
              <w:rPr>
                <w:rFonts w:ascii="仿宋" w:eastAsia="仿宋" w:hAnsi="仿宋" w:cs="仿宋" w:hint="eastAsia"/>
                <w:sz w:val="28"/>
                <w:szCs w:val="28"/>
              </w:rPr>
              <w:t>身份证（背面）</w:t>
            </w:r>
          </w:p>
        </w:tc>
      </w:tr>
    </w:tbl>
    <w:p w:rsidR="00257122" w:rsidRDefault="00257122">
      <w:pPr>
        <w:pStyle w:val="01"/>
        <w:rPr>
          <w:rFonts w:ascii="仿宋" w:eastAsia="仿宋" w:hAnsi="仿宋" w:cs="仿宋"/>
        </w:rPr>
      </w:pPr>
    </w:p>
    <w:p w:rsidR="00257122" w:rsidRDefault="00257122" w:rsidP="00B806F9">
      <w:pPr>
        <w:pStyle w:val="022"/>
        <w:ind w:firstLine="420"/>
        <w:rPr>
          <w:rFonts w:ascii="仿宋" w:eastAsia="仿宋" w:hAnsi="仿宋" w:cs="仿宋"/>
        </w:rPr>
      </w:pPr>
    </w:p>
    <w:p w:rsidR="00257122" w:rsidRDefault="00632DE2" w:rsidP="00B806F9">
      <w:pPr>
        <w:pStyle w:val="022"/>
        <w:ind w:firstLine="420"/>
        <w:rPr>
          <w:rFonts w:ascii="仿宋" w:eastAsia="仿宋" w:hAnsi="仿宋" w:cs="仿宋"/>
        </w:rPr>
      </w:pPr>
      <w:r>
        <w:rPr>
          <w:rFonts w:ascii="仿宋" w:eastAsia="仿宋" w:hAnsi="仿宋" w:cs="仿宋" w:hint="eastAsia"/>
        </w:rPr>
        <w:t>法定代表人</w:t>
      </w:r>
      <w:r>
        <w:rPr>
          <w:rFonts w:ascii="仿宋" w:eastAsia="仿宋" w:hAnsi="仿宋" w:cs="仿宋" w:hint="eastAsia"/>
        </w:rPr>
        <w:t>/</w:t>
      </w:r>
      <w:r>
        <w:rPr>
          <w:rFonts w:ascii="仿宋" w:eastAsia="仿宋" w:hAnsi="仿宋" w:cs="仿宋" w:hint="eastAsia"/>
        </w:rPr>
        <w:t>单位负责人：</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签字或盖章）</w:t>
      </w:r>
    </w:p>
    <w:p w:rsidR="00257122" w:rsidRDefault="00632DE2" w:rsidP="00B806F9">
      <w:pPr>
        <w:pStyle w:val="022"/>
        <w:ind w:firstLine="420"/>
        <w:rPr>
          <w:rFonts w:ascii="仿宋" w:eastAsia="仿宋" w:hAnsi="仿宋" w:cs="仿宋"/>
        </w:rPr>
      </w:pPr>
      <w:r>
        <w:rPr>
          <w:rFonts w:ascii="仿宋" w:eastAsia="仿宋" w:hAnsi="仿宋" w:cs="仿宋" w:hint="eastAsia"/>
        </w:rPr>
        <w:t>授权代表：</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签字或盖章）</w:t>
      </w:r>
    </w:p>
    <w:p w:rsidR="00257122" w:rsidRDefault="00632DE2" w:rsidP="00B806F9">
      <w:pPr>
        <w:pStyle w:val="022"/>
        <w:ind w:firstLine="420"/>
        <w:rPr>
          <w:rFonts w:ascii="仿宋" w:eastAsia="仿宋" w:hAnsi="仿宋" w:cs="仿宋"/>
        </w:rPr>
      </w:pPr>
      <w:r>
        <w:rPr>
          <w:rFonts w:ascii="仿宋" w:eastAsia="仿宋" w:hAnsi="仿宋" w:cs="仿宋" w:hint="eastAsia"/>
        </w:rPr>
        <w:t>服务</w:t>
      </w:r>
      <w:r>
        <w:rPr>
          <w:rFonts w:ascii="仿宋" w:eastAsia="仿宋" w:hAnsi="仿宋" w:cs="仿宋" w:hint="eastAsia"/>
        </w:rPr>
        <w:t>商名称：</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盖章）</w:t>
      </w:r>
    </w:p>
    <w:p w:rsidR="00257122" w:rsidRDefault="00632DE2" w:rsidP="00B806F9">
      <w:pPr>
        <w:pStyle w:val="022"/>
        <w:ind w:firstLine="420"/>
        <w:rPr>
          <w:rFonts w:ascii="仿宋" w:eastAsia="仿宋" w:hAnsi="仿宋" w:cs="仿宋"/>
        </w:rPr>
      </w:pPr>
      <w:r>
        <w:rPr>
          <w:rFonts w:ascii="仿宋" w:eastAsia="仿宋" w:hAnsi="仿宋" w:cs="仿宋" w:hint="eastAsia"/>
        </w:rPr>
        <w:t>联系电话：</w:t>
      </w:r>
    </w:p>
    <w:p w:rsidR="00257122" w:rsidRDefault="00632DE2" w:rsidP="00B806F9">
      <w:pPr>
        <w:pStyle w:val="022"/>
        <w:ind w:firstLine="420"/>
        <w:rPr>
          <w:rFonts w:ascii="仿宋" w:eastAsia="仿宋" w:hAnsi="仿宋" w:cs="仿宋"/>
        </w:rPr>
      </w:pPr>
      <w:r>
        <w:rPr>
          <w:rFonts w:ascii="仿宋" w:eastAsia="仿宋" w:hAnsi="仿宋" w:cs="仿宋" w:hint="eastAsia"/>
        </w:rPr>
        <w:t>日期：</w:t>
      </w:r>
    </w:p>
    <w:p w:rsidR="00257122" w:rsidRDefault="00257122">
      <w:pPr>
        <w:pStyle w:val="01"/>
        <w:rPr>
          <w:rFonts w:ascii="仿宋" w:eastAsia="仿宋" w:hAnsi="仿宋" w:cs="仿宋"/>
        </w:rPr>
      </w:pPr>
    </w:p>
    <w:p w:rsidR="00257122" w:rsidRDefault="00257122">
      <w:pPr>
        <w:jc w:val="left"/>
        <w:rPr>
          <w:rFonts w:ascii="宋体" w:hAnsi="宋体"/>
          <w:color w:val="000000"/>
          <w:sz w:val="24"/>
          <w:szCs w:val="24"/>
          <w:u w:val="single"/>
        </w:rPr>
      </w:pPr>
    </w:p>
    <w:p w:rsidR="00257122" w:rsidRDefault="00257122">
      <w:pPr>
        <w:pStyle w:val="a0"/>
        <w:rPr>
          <w:rFonts w:ascii="宋体" w:hAnsi="宋体"/>
          <w:color w:val="000000"/>
          <w:sz w:val="24"/>
          <w:szCs w:val="24"/>
          <w:u w:val="single"/>
        </w:rPr>
      </w:pPr>
    </w:p>
    <w:p w:rsidR="00257122" w:rsidRDefault="00257122">
      <w:pPr>
        <w:rPr>
          <w:rFonts w:ascii="宋体" w:hAnsi="宋体"/>
          <w:color w:val="000000"/>
          <w:sz w:val="24"/>
          <w:szCs w:val="24"/>
          <w:u w:val="single"/>
        </w:rPr>
      </w:pPr>
    </w:p>
    <w:p w:rsidR="00257122" w:rsidRDefault="00257122">
      <w:pPr>
        <w:pStyle w:val="a4"/>
        <w:ind w:firstLineChars="0" w:firstLine="0"/>
        <w:rPr>
          <w:rFonts w:ascii="宋体" w:hAnsi="宋体"/>
          <w:color w:val="000000"/>
          <w:sz w:val="24"/>
          <w:szCs w:val="24"/>
          <w:u w:val="single"/>
        </w:rPr>
      </w:pPr>
    </w:p>
    <w:p w:rsidR="00257122" w:rsidRDefault="00257122">
      <w:pPr>
        <w:pStyle w:val="a4"/>
        <w:ind w:firstLineChars="0" w:firstLine="0"/>
        <w:rPr>
          <w:rFonts w:ascii="宋体" w:hAnsi="宋体"/>
          <w:color w:val="000000"/>
          <w:sz w:val="24"/>
          <w:szCs w:val="24"/>
          <w:u w:val="single"/>
        </w:rPr>
      </w:pPr>
    </w:p>
    <w:p w:rsidR="00257122" w:rsidRDefault="00257122">
      <w:pPr>
        <w:pStyle w:val="a4"/>
        <w:ind w:firstLineChars="0" w:firstLine="0"/>
        <w:rPr>
          <w:rFonts w:ascii="宋体" w:hAnsi="宋体"/>
          <w:color w:val="000000"/>
          <w:sz w:val="24"/>
          <w:szCs w:val="24"/>
          <w:u w:val="single"/>
        </w:rPr>
      </w:pPr>
    </w:p>
    <w:p w:rsidR="00257122" w:rsidRDefault="00632DE2">
      <w:pPr>
        <w:numPr>
          <w:ilvl w:val="0"/>
          <w:numId w:val="3"/>
        </w:numPr>
        <w:spacing w:before="260" w:after="260"/>
        <w:jc w:val="center"/>
        <w:outlineLvl w:val="1"/>
        <w:rPr>
          <w:rFonts w:ascii="宋体" w:hAnsi="宋体"/>
          <w:color w:val="000000"/>
          <w:sz w:val="24"/>
          <w:szCs w:val="24"/>
          <w:u w:val="single"/>
        </w:rPr>
      </w:pPr>
      <w:r>
        <w:rPr>
          <w:rFonts w:ascii="宋体" w:hAnsi="宋体" w:cs="宋体" w:hint="eastAsia"/>
          <w:b/>
          <w:color w:val="000000"/>
          <w:sz w:val="28"/>
          <w:szCs w:val="32"/>
        </w:rPr>
        <w:lastRenderedPageBreak/>
        <w:t>承诺函</w:t>
      </w:r>
    </w:p>
    <w:p w:rsidR="00257122" w:rsidRDefault="00632DE2">
      <w:pPr>
        <w:pStyle w:val="a0"/>
        <w:spacing w:before="218"/>
        <w:ind w:left="340"/>
        <w:rPr>
          <w:rFonts w:ascii="宋体" w:hAnsi="宋体"/>
          <w:color w:val="000000"/>
          <w:sz w:val="24"/>
          <w:szCs w:val="24"/>
        </w:rPr>
      </w:pPr>
      <w:r>
        <w:rPr>
          <w:rFonts w:ascii="宋体" w:hAnsi="宋体" w:hint="eastAsia"/>
          <w:color w:val="000000"/>
          <w:sz w:val="24"/>
          <w:szCs w:val="24"/>
          <w:u w:val="single"/>
        </w:rPr>
        <w:t>：</w:t>
      </w:r>
    </w:p>
    <w:p w:rsidR="00257122" w:rsidRDefault="00632DE2">
      <w:pPr>
        <w:pStyle w:val="a0"/>
        <w:spacing w:before="17"/>
        <w:ind w:left="820"/>
        <w:rPr>
          <w:rFonts w:ascii="宋体" w:hAnsi="宋体"/>
          <w:color w:val="000000"/>
          <w:sz w:val="24"/>
          <w:szCs w:val="24"/>
        </w:rPr>
      </w:pPr>
      <w:r>
        <w:rPr>
          <w:rFonts w:ascii="宋体" w:hAnsi="宋体"/>
          <w:color w:val="000000"/>
          <w:sz w:val="24"/>
          <w:szCs w:val="24"/>
        </w:rPr>
        <w:t>我公司作为本次采购项目的</w:t>
      </w:r>
      <w:r>
        <w:rPr>
          <w:rFonts w:ascii="宋体" w:hAnsi="宋体" w:hint="eastAsia"/>
          <w:color w:val="000000"/>
          <w:sz w:val="24"/>
          <w:szCs w:val="24"/>
        </w:rPr>
        <w:t>服务</w:t>
      </w:r>
      <w:r>
        <w:rPr>
          <w:rFonts w:ascii="宋体" w:hAnsi="宋体"/>
          <w:color w:val="000000"/>
          <w:sz w:val="24"/>
          <w:szCs w:val="24"/>
        </w:rPr>
        <w:t>商，根据</w:t>
      </w:r>
      <w:r>
        <w:rPr>
          <w:rFonts w:ascii="宋体" w:hAnsi="宋体" w:hint="eastAsia"/>
          <w:color w:val="000000"/>
          <w:sz w:val="24"/>
          <w:szCs w:val="24"/>
        </w:rPr>
        <w:t>询价</w:t>
      </w:r>
      <w:r>
        <w:rPr>
          <w:rFonts w:ascii="宋体" w:hAnsi="宋体" w:hint="eastAsia"/>
          <w:color w:val="000000"/>
          <w:sz w:val="24"/>
          <w:szCs w:val="24"/>
        </w:rPr>
        <w:t>文件</w:t>
      </w:r>
      <w:r>
        <w:rPr>
          <w:rFonts w:ascii="宋体" w:hAnsi="宋体"/>
          <w:color w:val="000000"/>
          <w:sz w:val="24"/>
          <w:szCs w:val="24"/>
        </w:rPr>
        <w:t>要求，现郑重承诺如下：</w:t>
      </w:r>
    </w:p>
    <w:p w:rsidR="00257122" w:rsidRDefault="00632DE2">
      <w:pPr>
        <w:pStyle w:val="a0"/>
        <w:spacing w:before="19"/>
        <w:ind w:left="820"/>
        <w:rPr>
          <w:rFonts w:ascii="宋体" w:hAnsi="宋体"/>
          <w:color w:val="000000"/>
          <w:sz w:val="24"/>
          <w:szCs w:val="24"/>
        </w:rPr>
      </w:pPr>
      <w:r>
        <w:rPr>
          <w:rFonts w:ascii="宋体" w:hAnsi="宋体"/>
          <w:color w:val="000000"/>
          <w:sz w:val="24"/>
          <w:szCs w:val="24"/>
        </w:rPr>
        <w:t>一、具备本项目规定的条件：</w:t>
      </w:r>
    </w:p>
    <w:p w:rsidR="00257122" w:rsidRDefault="00632DE2">
      <w:pPr>
        <w:pStyle w:val="a0"/>
        <w:spacing w:before="19"/>
        <w:ind w:left="820"/>
        <w:rPr>
          <w:rFonts w:ascii="宋体" w:hAnsi="宋体"/>
          <w:color w:val="000000"/>
          <w:sz w:val="24"/>
          <w:szCs w:val="24"/>
        </w:rPr>
      </w:pPr>
      <w:r>
        <w:rPr>
          <w:rFonts w:ascii="宋体" w:hAnsi="宋体"/>
          <w:color w:val="000000"/>
          <w:sz w:val="24"/>
          <w:szCs w:val="24"/>
        </w:rPr>
        <w:t>（一）具有独立承担民事责任的能力；</w:t>
      </w:r>
    </w:p>
    <w:p w:rsidR="00257122" w:rsidRDefault="00632DE2">
      <w:pPr>
        <w:pStyle w:val="a0"/>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rsidR="00257122" w:rsidRDefault="00632DE2">
      <w:pPr>
        <w:pStyle w:val="a0"/>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rsidR="00257122" w:rsidRDefault="00632DE2">
      <w:pPr>
        <w:pStyle w:val="a0"/>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rsidR="00257122" w:rsidRDefault="00632DE2">
      <w:pPr>
        <w:pStyle w:val="a0"/>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rsidR="00257122" w:rsidRDefault="00632DE2">
      <w:pPr>
        <w:pStyle w:val="a0"/>
        <w:spacing w:before="19"/>
        <w:ind w:left="820"/>
        <w:rPr>
          <w:rFonts w:ascii="宋体" w:hAnsi="宋体"/>
          <w:color w:val="000000"/>
          <w:sz w:val="24"/>
          <w:szCs w:val="24"/>
        </w:rPr>
      </w:pPr>
      <w:r>
        <w:rPr>
          <w:rFonts w:ascii="宋体" w:hAnsi="宋体"/>
          <w:color w:val="000000"/>
          <w:sz w:val="24"/>
          <w:szCs w:val="24"/>
        </w:rPr>
        <w:t>（六）法律、行政法规规定的其他条件；</w:t>
      </w:r>
    </w:p>
    <w:p w:rsidR="00257122" w:rsidRDefault="00632DE2">
      <w:pPr>
        <w:pStyle w:val="a0"/>
        <w:spacing w:before="19"/>
        <w:ind w:left="820"/>
        <w:rPr>
          <w:rFonts w:ascii="宋体" w:hAnsi="宋体"/>
          <w:color w:val="000000"/>
          <w:sz w:val="24"/>
          <w:szCs w:val="24"/>
        </w:rPr>
      </w:pPr>
      <w:r>
        <w:rPr>
          <w:rFonts w:ascii="宋体" w:hAnsi="宋体"/>
          <w:color w:val="000000"/>
          <w:sz w:val="24"/>
          <w:szCs w:val="24"/>
        </w:rPr>
        <w:t>（七）根据采购项目提出的特殊条件。</w:t>
      </w:r>
    </w:p>
    <w:p w:rsidR="00257122" w:rsidRDefault="00632DE2">
      <w:pPr>
        <w:pStyle w:val="a0"/>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中规定的实质性要求，如对</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w:t>
      </w:r>
      <w:r>
        <w:rPr>
          <w:rFonts w:ascii="宋体" w:hAnsi="宋体"/>
          <w:color w:val="000000"/>
          <w:sz w:val="24"/>
          <w:szCs w:val="24"/>
        </w:rPr>
        <w:t>实现其他非法目的的行为。</w:t>
      </w:r>
    </w:p>
    <w:p w:rsidR="00257122" w:rsidRDefault="00632DE2">
      <w:pPr>
        <w:pStyle w:val="a0"/>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ascii="宋体" w:hAnsi="宋体" w:hint="eastAsia"/>
          <w:color w:val="000000"/>
          <w:sz w:val="24"/>
          <w:szCs w:val="24"/>
        </w:rPr>
        <w:t>服务</w:t>
      </w:r>
      <w:r>
        <w:rPr>
          <w:rFonts w:ascii="宋体" w:hAnsi="宋体"/>
          <w:color w:val="000000"/>
          <w:sz w:val="24"/>
          <w:szCs w:val="24"/>
        </w:rPr>
        <w:t>商参与同一合同项下的采购活动的行为。</w:t>
      </w:r>
    </w:p>
    <w:p w:rsidR="00257122" w:rsidRDefault="00632DE2">
      <w:pPr>
        <w:pStyle w:val="a0"/>
        <w:ind w:left="340" w:right="238" w:firstLine="480"/>
        <w:rPr>
          <w:rFonts w:ascii="宋体" w:hAnsi="宋体"/>
          <w:color w:val="000000"/>
          <w:sz w:val="24"/>
          <w:szCs w:val="24"/>
        </w:rPr>
      </w:pPr>
      <w:r>
        <w:rPr>
          <w:rFonts w:ascii="宋体" w:hAnsi="宋体"/>
          <w:color w:val="000000"/>
          <w:sz w:val="24"/>
          <w:szCs w:val="24"/>
        </w:rPr>
        <w:t>四、</w:t>
      </w:r>
      <w:r>
        <w:rPr>
          <w:rFonts w:ascii="宋体" w:hAnsi="宋体" w:hint="eastAsia"/>
          <w:color w:val="000000"/>
          <w:sz w:val="24"/>
          <w:szCs w:val="24"/>
        </w:rPr>
        <w:t>服务</w:t>
      </w:r>
      <w:r>
        <w:rPr>
          <w:rFonts w:ascii="宋体" w:hAnsi="宋体"/>
          <w:color w:val="000000"/>
          <w:sz w:val="24"/>
          <w:szCs w:val="24"/>
        </w:rPr>
        <w:t>商未对本次采购项目提供过整体设计、规范编制或者项目管理、监理、检测等</w:t>
      </w:r>
      <w:r>
        <w:rPr>
          <w:rFonts w:ascii="宋体" w:hAnsi="宋体" w:hint="eastAsia"/>
          <w:color w:val="000000"/>
          <w:sz w:val="24"/>
          <w:szCs w:val="24"/>
        </w:rPr>
        <w:t>服务</w:t>
      </w:r>
      <w:r>
        <w:rPr>
          <w:rFonts w:ascii="宋体" w:hAnsi="宋体"/>
          <w:color w:val="000000"/>
          <w:sz w:val="24"/>
          <w:szCs w:val="24"/>
        </w:rPr>
        <w:t>。</w:t>
      </w:r>
    </w:p>
    <w:p w:rsidR="00257122" w:rsidRDefault="00632DE2">
      <w:pPr>
        <w:pStyle w:val="a0"/>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ascii="宋体" w:hAnsi="宋体" w:hint="eastAsia"/>
          <w:color w:val="000000"/>
          <w:sz w:val="24"/>
          <w:szCs w:val="24"/>
        </w:rPr>
        <w:t>服务</w:t>
      </w:r>
      <w:r>
        <w:rPr>
          <w:rFonts w:ascii="宋体" w:hAnsi="宋体"/>
          <w:color w:val="000000"/>
          <w:sz w:val="24"/>
          <w:szCs w:val="24"/>
        </w:rPr>
        <w:t>商在同一合同项下的采购项目中，同时委托同一个自然人、同一家庭的人员、同一单位的人员作为代理人的行为。</w:t>
      </w:r>
    </w:p>
    <w:p w:rsidR="00257122" w:rsidRDefault="00632DE2">
      <w:pPr>
        <w:pStyle w:val="a0"/>
        <w:ind w:left="340" w:right="238" w:firstLine="480"/>
        <w:rPr>
          <w:rFonts w:ascii="宋体" w:hAnsi="宋体"/>
          <w:color w:val="000000"/>
          <w:sz w:val="24"/>
          <w:szCs w:val="24"/>
        </w:rPr>
      </w:pPr>
      <w:r>
        <w:rPr>
          <w:rFonts w:ascii="宋体" w:hAnsi="宋体"/>
          <w:color w:val="000000"/>
          <w:spacing w:val="-6"/>
          <w:sz w:val="24"/>
          <w:szCs w:val="24"/>
        </w:rPr>
        <w:t>六、</w:t>
      </w:r>
      <w:r>
        <w:rPr>
          <w:rFonts w:ascii="宋体" w:hAnsi="宋体" w:hint="eastAsia"/>
          <w:color w:val="000000"/>
          <w:sz w:val="24"/>
          <w:szCs w:val="24"/>
        </w:rPr>
        <w:t>截至响应文件递交截止日未被列入失信被执行人、重大税收违法案件当事人名单、采购严重违法失信行为记录名单。</w:t>
      </w:r>
    </w:p>
    <w:p w:rsidR="00257122" w:rsidRDefault="00632DE2">
      <w:pPr>
        <w:pStyle w:val="a0"/>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w:t>
      </w:r>
      <w:r>
        <w:rPr>
          <w:rFonts w:ascii="宋体" w:hAnsi="宋体" w:hint="eastAsia"/>
          <w:color w:val="000000"/>
          <w:sz w:val="24"/>
          <w:szCs w:val="24"/>
        </w:rPr>
        <w:t>服务</w:t>
      </w:r>
      <w:r>
        <w:rPr>
          <w:rFonts w:ascii="宋体" w:hAnsi="宋体"/>
          <w:color w:val="000000"/>
          <w:sz w:val="24"/>
          <w:szCs w:val="24"/>
        </w:rPr>
        <w:t>、商务等响应承诺情况都是真实的、有效的、合法的。</w:t>
      </w:r>
    </w:p>
    <w:p w:rsidR="00257122" w:rsidRDefault="00632DE2">
      <w:pPr>
        <w:pStyle w:val="a0"/>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rsidR="00257122" w:rsidRDefault="00257122">
      <w:pPr>
        <w:pStyle w:val="a0"/>
        <w:rPr>
          <w:rFonts w:ascii="宋体" w:hAnsi="宋体"/>
          <w:color w:val="000000"/>
          <w:sz w:val="24"/>
          <w:szCs w:val="24"/>
        </w:rPr>
      </w:pPr>
    </w:p>
    <w:p w:rsidR="00257122" w:rsidRDefault="00632DE2">
      <w:pPr>
        <w:adjustRightInd w:val="0"/>
        <w:jc w:val="left"/>
        <w:rPr>
          <w:rFonts w:ascii="宋体" w:hAnsi="宋体" w:cs="宋体"/>
          <w:color w:val="000000"/>
          <w:sz w:val="24"/>
          <w:szCs w:val="24"/>
        </w:rPr>
      </w:pPr>
      <w:r>
        <w:rPr>
          <w:rFonts w:ascii="宋体" w:hAnsi="宋体" w:cs="宋体" w:hint="eastAsia"/>
          <w:color w:val="000000"/>
          <w:sz w:val="24"/>
          <w:szCs w:val="24"/>
        </w:rPr>
        <w:t>服务</w:t>
      </w:r>
      <w:r>
        <w:rPr>
          <w:rFonts w:ascii="宋体" w:hAnsi="宋体" w:cs="宋体" w:hint="eastAsia"/>
          <w:color w:val="000000"/>
          <w:sz w:val="24"/>
          <w:szCs w:val="24"/>
        </w:rPr>
        <w:t>商名称：（盖单位公章）</w:t>
      </w:r>
    </w:p>
    <w:p w:rsidR="00257122" w:rsidRDefault="00632DE2">
      <w:pPr>
        <w:rPr>
          <w:rFonts w:ascii="宋体" w:hAnsi="宋体" w:cs="宋体"/>
          <w:color w:val="000000"/>
          <w:sz w:val="24"/>
          <w:szCs w:val="24"/>
        </w:rPr>
      </w:pPr>
      <w:r>
        <w:rPr>
          <w:rFonts w:ascii="宋体" w:hAnsi="宋体" w:cs="宋体" w:hint="eastAsia"/>
          <w:color w:val="000000"/>
          <w:sz w:val="24"/>
          <w:szCs w:val="24"/>
        </w:rPr>
        <w:t>法定代表人或授权代表（签字或盖章）：</w:t>
      </w:r>
    </w:p>
    <w:p w:rsidR="00257122" w:rsidRDefault="00632DE2">
      <w:pPr>
        <w:rPr>
          <w:rFonts w:ascii="宋体" w:hAnsi="宋体" w:cs="宋体"/>
          <w:color w:val="000000"/>
          <w:sz w:val="24"/>
          <w:szCs w:val="24"/>
        </w:rPr>
      </w:pPr>
      <w:r>
        <w:rPr>
          <w:rFonts w:ascii="宋体" w:hAnsi="宋体" w:cs="宋体" w:hint="eastAsia"/>
          <w:color w:val="000000"/>
          <w:sz w:val="24"/>
          <w:szCs w:val="24"/>
        </w:rPr>
        <w:t>日</w:t>
      </w:r>
      <w:r>
        <w:rPr>
          <w:rFonts w:ascii="宋体" w:hAnsi="宋体" w:cs="宋体" w:hint="eastAsia"/>
          <w:color w:val="000000"/>
          <w:sz w:val="24"/>
          <w:szCs w:val="24"/>
        </w:rPr>
        <w:t xml:space="preserve"> </w:t>
      </w:r>
      <w:r>
        <w:rPr>
          <w:rFonts w:ascii="宋体" w:hAnsi="宋体" w:cs="宋体" w:hint="eastAsia"/>
          <w:color w:val="000000"/>
          <w:sz w:val="24"/>
          <w:szCs w:val="24"/>
        </w:rPr>
        <w:t>期：</w:t>
      </w:r>
      <w:r>
        <w:rPr>
          <w:rFonts w:ascii="宋体" w:hAnsi="宋体" w:cs="宋体" w:hint="eastAsia"/>
          <w:color w:val="000000"/>
          <w:sz w:val="24"/>
          <w:szCs w:val="24"/>
        </w:rPr>
        <w:t xml:space="preserve">  </w:t>
      </w:r>
      <w:r>
        <w:rPr>
          <w:rFonts w:ascii="宋体" w:hAnsi="宋体" w:cs="宋体" w:hint="eastAsia"/>
          <w:color w:val="000000"/>
          <w:sz w:val="24"/>
          <w:szCs w:val="24"/>
        </w:rPr>
        <w:t>年</w:t>
      </w:r>
      <w:r>
        <w:rPr>
          <w:rFonts w:ascii="宋体" w:hAnsi="宋体" w:cs="宋体" w:hint="eastAsia"/>
          <w:color w:val="000000"/>
          <w:sz w:val="24"/>
          <w:szCs w:val="24"/>
        </w:rPr>
        <w:t xml:space="preserve"> </w:t>
      </w:r>
      <w:r>
        <w:rPr>
          <w:rFonts w:ascii="宋体" w:hAnsi="宋体" w:cs="宋体" w:hint="eastAsia"/>
          <w:color w:val="000000"/>
          <w:sz w:val="24"/>
          <w:szCs w:val="24"/>
        </w:rPr>
        <w:t>月</w:t>
      </w:r>
      <w:r>
        <w:rPr>
          <w:rFonts w:ascii="宋体" w:hAnsi="宋体" w:cs="宋体" w:hint="eastAsia"/>
          <w:color w:val="000000"/>
          <w:sz w:val="24"/>
          <w:szCs w:val="24"/>
        </w:rPr>
        <w:t xml:space="preserve"> </w:t>
      </w:r>
      <w:r>
        <w:rPr>
          <w:rFonts w:ascii="宋体" w:hAnsi="宋体" w:cs="宋体" w:hint="eastAsia"/>
          <w:color w:val="000000"/>
          <w:sz w:val="24"/>
          <w:szCs w:val="24"/>
        </w:rPr>
        <w:t>日</w:t>
      </w:r>
      <w:bookmarkStart w:id="2" w:name="五、残疾人福利性单位声明函（若涉及）"/>
      <w:bookmarkStart w:id="3" w:name="_Toc35371467"/>
      <w:bookmarkStart w:id="4" w:name="_Toc35371361"/>
      <w:bookmarkStart w:id="5" w:name="_Toc35371686"/>
      <w:bookmarkEnd w:id="2"/>
    </w:p>
    <w:p w:rsidR="00257122" w:rsidRDefault="00257122">
      <w:pPr>
        <w:spacing w:before="260" w:after="260"/>
        <w:outlineLvl w:val="1"/>
        <w:rPr>
          <w:rFonts w:ascii="宋体" w:hAnsi="宋体" w:cs="宋体"/>
          <w:b/>
          <w:color w:val="000000"/>
          <w:sz w:val="28"/>
          <w:szCs w:val="32"/>
        </w:rPr>
      </w:pPr>
    </w:p>
    <w:p w:rsidR="00257122" w:rsidRDefault="00632DE2">
      <w:pPr>
        <w:spacing w:before="260" w:after="260"/>
        <w:jc w:val="center"/>
        <w:outlineLvl w:val="1"/>
        <w:rPr>
          <w:rFonts w:ascii="宋体" w:hAnsi="宋体" w:cs="宋体"/>
          <w:b/>
          <w:color w:val="000000"/>
          <w:sz w:val="28"/>
          <w:szCs w:val="32"/>
        </w:rPr>
      </w:pPr>
      <w:r>
        <w:rPr>
          <w:rFonts w:ascii="宋体" w:hAnsi="宋体" w:cs="宋体" w:hint="eastAsia"/>
          <w:b/>
          <w:color w:val="000000"/>
          <w:sz w:val="28"/>
          <w:szCs w:val="32"/>
        </w:rPr>
        <w:lastRenderedPageBreak/>
        <w:t>三、商业信誉承诺函</w:t>
      </w:r>
      <w:bookmarkEnd w:id="3"/>
      <w:bookmarkEnd w:id="4"/>
      <w:bookmarkEnd w:id="5"/>
    </w:p>
    <w:p w:rsidR="00257122" w:rsidRDefault="00257122">
      <w:pPr>
        <w:ind w:firstLineChars="200" w:firstLine="420"/>
        <w:jc w:val="left"/>
        <w:rPr>
          <w:rFonts w:ascii="宋体" w:hAnsi="宋体" w:cs="宋体"/>
          <w:color w:val="000000"/>
          <w:kern w:val="21"/>
        </w:rPr>
      </w:pPr>
    </w:p>
    <w:p w:rsidR="00257122" w:rsidRDefault="00632DE2">
      <w:pPr>
        <w:jc w:val="left"/>
        <w:rPr>
          <w:rFonts w:ascii="宋体" w:hAnsi="宋体" w:cs="宋体"/>
          <w:color w:val="000000"/>
          <w:kern w:val="21"/>
          <w:sz w:val="24"/>
          <w:szCs w:val="24"/>
        </w:rPr>
      </w:pPr>
      <w:r>
        <w:rPr>
          <w:rFonts w:ascii="宋体" w:hAnsi="宋体" w:cs="宋体" w:hint="eastAsia"/>
          <w:color w:val="000000"/>
          <w:kern w:val="21"/>
          <w:sz w:val="24"/>
          <w:szCs w:val="24"/>
        </w:rPr>
        <w:t>：</w:t>
      </w:r>
    </w:p>
    <w:p w:rsidR="00257122" w:rsidRDefault="00632DE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服务</w:t>
      </w:r>
      <w:r>
        <w:rPr>
          <w:rFonts w:ascii="宋体" w:hAnsi="宋体" w:cs="宋体" w:hint="eastAsia"/>
          <w:color w:val="000000"/>
          <w:kern w:val="21"/>
          <w:sz w:val="24"/>
          <w:szCs w:val="24"/>
        </w:rPr>
        <w:t>商，现郑重承诺：我单位参加本次采购活动具有良好的商业信誉。</w:t>
      </w:r>
    </w:p>
    <w:p w:rsidR="00257122" w:rsidRDefault="00632DE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257122" w:rsidRDefault="00257122">
      <w:pPr>
        <w:ind w:firstLineChars="200" w:firstLine="480"/>
        <w:jc w:val="left"/>
        <w:rPr>
          <w:rFonts w:ascii="宋体" w:hAnsi="宋体" w:cs="宋体"/>
          <w:color w:val="000000"/>
          <w:kern w:val="21"/>
          <w:sz w:val="24"/>
          <w:szCs w:val="24"/>
        </w:rPr>
      </w:pPr>
    </w:p>
    <w:p w:rsidR="00257122" w:rsidRDefault="00257122">
      <w:pPr>
        <w:ind w:firstLineChars="200" w:firstLine="480"/>
        <w:jc w:val="left"/>
        <w:rPr>
          <w:rFonts w:ascii="宋体" w:hAnsi="宋体" w:cs="宋体"/>
          <w:color w:val="000000"/>
          <w:kern w:val="21"/>
          <w:sz w:val="24"/>
          <w:szCs w:val="24"/>
        </w:rPr>
      </w:pPr>
    </w:p>
    <w:p w:rsidR="00257122" w:rsidRDefault="00257122">
      <w:pPr>
        <w:pStyle w:val="a0"/>
        <w:rPr>
          <w:rFonts w:ascii="宋体" w:hAnsi="宋体" w:cs="宋体"/>
          <w:color w:val="000000"/>
          <w:sz w:val="24"/>
          <w:szCs w:val="24"/>
        </w:rPr>
      </w:pPr>
    </w:p>
    <w:p w:rsidR="00257122" w:rsidRDefault="00632DE2">
      <w:pPr>
        <w:pStyle w:val="reader-word-layer"/>
        <w:widowControl w:val="0"/>
        <w:spacing w:before="0" w:beforeAutospacing="0" w:after="0" w:afterAutospacing="0"/>
        <w:rPr>
          <w:rFonts w:hAnsi="宋体"/>
          <w:bCs/>
          <w:color w:val="000000"/>
          <w:spacing w:val="6"/>
        </w:rPr>
      </w:pPr>
      <w:r>
        <w:rPr>
          <w:rFonts w:hAnsi="宋体" w:hint="eastAsia"/>
          <w:bCs/>
          <w:color w:val="000000"/>
          <w:spacing w:val="6"/>
        </w:rPr>
        <w:t>服务</w:t>
      </w:r>
      <w:r>
        <w:rPr>
          <w:rFonts w:hAnsi="宋体" w:hint="eastAsia"/>
          <w:bCs/>
          <w:color w:val="000000"/>
          <w:spacing w:val="6"/>
        </w:rPr>
        <w:t>商名称</w:t>
      </w:r>
      <w:r>
        <w:rPr>
          <w:rFonts w:hAnsi="宋体" w:hint="eastAsia"/>
          <w:bCs/>
          <w:color w:val="000000"/>
          <w:spacing w:val="6"/>
        </w:rPr>
        <w:t>:(</w:t>
      </w:r>
      <w:r>
        <w:rPr>
          <w:rFonts w:hAnsi="宋体" w:hint="eastAsia"/>
          <w:bCs/>
          <w:color w:val="000000"/>
          <w:spacing w:val="6"/>
        </w:rPr>
        <w:t>盖单位公章</w:t>
      </w:r>
      <w:r>
        <w:rPr>
          <w:rFonts w:hAnsi="宋体" w:hint="eastAsia"/>
          <w:bCs/>
          <w:color w:val="000000"/>
          <w:spacing w:val="6"/>
        </w:rPr>
        <w:t xml:space="preserve">) </w:t>
      </w:r>
    </w:p>
    <w:p w:rsidR="00257122" w:rsidRDefault="00632DE2">
      <w:pPr>
        <w:rPr>
          <w:rFonts w:ascii="宋体" w:hAnsi="宋体" w:cs="宋体"/>
          <w:color w:val="000000"/>
          <w:sz w:val="24"/>
          <w:szCs w:val="24"/>
          <w:u w:val="single"/>
        </w:rPr>
      </w:pPr>
      <w:r>
        <w:rPr>
          <w:rFonts w:ascii="宋体" w:hAnsi="宋体" w:cs="宋体" w:hint="eastAsia"/>
          <w:color w:val="000000"/>
          <w:kern w:val="21"/>
          <w:sz w:val="24"/>
          <w:szCs w:val="24"/>
        </w:rPr>
        <w:t>法定代表人或授权代表（签字）</w:t>
      </w:r>
      <w:r>
        <w:rPr>
          <w:rFonts w:ascii="宋体" w:hAnsi="宋体" w:cs="宋体" w:hint="eastAsia"/>
          <w:color w:val="000000"/>
          <w:sz w:val="24"/>
          <w:szCs w:val="24"/>
        </w:rPr>
        <w:t>：</w:t>
      </w:r>
    </w:p>
    <w:p w:rsidR="00257122" w:rsidRDefault="00632DE2">
      <w:pPr>
        <w:rPr>
          <w:rFonts w:ascii="宋体" w:hAnsi="宋体" w:cs="宋体"/>
          <w:color w:val="000000"/>
          <w:sz w:val="24"/>
          <w:szCs w:val="24"/>
        </w:rPr>
      </w:pPr>
      <w:r>
        <w:rPr>
          <w:rFonts w:ascii="宋体" w:hAnsi="宋体" w:cs="宋体" w:hint="eastAsia"/>
          <w:color w:val="000000"/>
          <w:sz w:val="24"/>
          <w:szCs w:val="24"/>
        </w:rPr>
        <w:t>日</w:t>
      </w:r>
      <w:r>
        <w:rPr>
          <w:rFonts w:ascii="宋体" w:hAnsi="宋体" w:cs="宋体" w:hint="eastAsia"/>
          <w:color w:val="000000"/>
          <w:sz w:val="24"/>
          <w:szCs w:val="24"/>
        </w:rPr>
        <w:t xml:space="preserve">      </w:t>
      </w:r>
      <w:r>
        <w:rPr>
          <w:rFonts w:ascii="宋体" w:hAnsi="宋体" w:cs="宋体" w:hint="eastAsia"/>
          <w:color w:val="000000"/>
          <w:sz w:val="24"/>
          <w:szCs w:val="24"/>
        </w:rPr>
        <w:t>期：年月日</w:t>
      </w:r>
    </w:p>
    <w:p w:rsidR="00257122" w:rsidRDefault="00257122">
      <w:pPr>
        <w:jc w:val="center"/>
        <w:rPr>
          <w:rFonts w:ascii="宋体" w:hAnsi="宋体" w:cs="宋体"/>
          <w:b/>
          <w:color w:val="000000"/>
          <w:sz w:val="24"/>
          <w:szCs w:val="24"/>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pStyle w:val="a0"/>
        <w:rPr>
          <w:rFonts w:ascii="宋体" w:hAnsi="宋体" w:cs="宋体"/>
          <w:b/>
          <w:color w:val="000000"/>
          <w:sz w:val="32"/>
          <w:szCs w:val="32"/>
        </w:rPr>
      </w:pPr>
    </w:p>
    <w:p w:rsidR="00257122" w:rsidRDefault="00257122">
      <w:pPr>
        <w:rPr>
          <w:rFonts w:ascii="宋体" w:hAnsi="宋体" w:cs="宋体"/>
          <w:b/>
          <w:color w:val="000000"/>
          <w:sz w:val="32"/>
          <w:szCs w:val="32"/>
        </w:rPr>
      </w:pPr>
    </w:p>
    <w:p w:rsidR="00257122" w:rsidRDefault="00257122">
      <w:pPr>
        <w:pStyle w:val="a0"/>
        <w:rPr>
          <w:rFonts w:ascii="宋体" w:hAnsi="宋体" w:cs="宋体"/>
          <w:b/>
          <w:color w:val="000000"/>
          <w:sz w:val="32"/>
          <w:szCs w:val="32"/>
        </w:rPr>
      </w:pPr>
    </w:p>
    <w:p w:rsidR="00257122" w:rsidRDefault="00257122">
      <w:pPr>
        <w:rPr>
          <w:rFonts w:ascii="宋体" w:hAnsi="宋体" w:cs="宋体"/>
          <w:b/>
          <w:color w:val="000000"/>
          <w:sz w:val="32"/>
          <w:szCs w:val="32"/>
        </w:rPr>
      </w:pPr>
    </w:p>
    <w:p w:rsidR="00257122" w:rsidRDefault="00257122">
      <w:pPr>
        <w:pStyle w:val="a0"/>
      </w:pPr>
      <w:bookmarkStart w:id="6" w:name="_Toc35371362"/>
      <w:bookmarkStart w:id="7" w:name="_Toc35371468"/>
      <w:bookmarkStart w:id="8" w:name="_Toc35371687"/>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632DE2">
      <w:pPr>
        <w:spacing w:before="260" w:after="260"/>
        <w:ind w:firstLineChars="500" w:firstLine="1405"/>
        <w:outlineLvl w:val="1"/>
        <w:rPr>
          <w:rFonts w:ascii="宋体" w:hAnsi="宋体" w:cs="宋体"/>
          <w:b/>
          <w:color w:val="000000"/>
          <w:sz w:val="28"/>
          <w:szCs w:val="32"/>
        </w:rPr>
      </w:pPr>
      <w:r>
        <w:rPr>
          <w:rFonts w:ascii="宋体" w:hAnsi="宋体" w:cs="宋体" w:hint="eastAsia"/>
          <w:b/>
          <w:color w:val="000000"/>
          <w:sz w:val="28"/>
          <w:szCs w:val="32"/>
        </w:rPr>
        <w:lastRenderedPageBreak/>
        <w:t>四、具有履行合同所必需的设备和专业技术</w:t>
      </w:r>
      <w:bookmarkEnd w:id="6"/>
      <w:bookmarkEnd w:id="7"/>
      <w:bookmarkEnd w:id="8"/>
    </w:p>
    <w:p w:rsidR="00257122" w:rsidRDefault="00632DE2">
      <w:pPr>
        <w:snapToGrid w:val="0"/>
        <w:jc w:val="center"/>
        <w:rPr>
          <w:rFonts w:ascii="宋体" w:hAnsi="宋体" w:cs="宋体"/>
          <w:b/>
          <w:color w:val="000000"/>
          <w:sz w:val="28"/>
          <w:szCs w:val="32"/>
        </w:rPr>
      </w:pPr>
      <w:r>
        <w:rPr>
          <w:rFonts w:ascii="宋体" w:hAnsi="宋体" w:cs="宋体" w:hint="eastAsia"/>
          <w:b/>
          <w:color w:val="000000"/>
          <w:sz w:val="28"/>
          <w:szCs w:val="32"/>
        </w:rPr>
        <w:t>能力的承诺函</w:t>
      </w:r>
    </w:p>
    <w:p w:rsidR="00257122" w:rsidRDefault="00257122">
      <w:pPr>
        <w:rPr>
          <w:rFonts w:ascii="宋体" w:hAnsi="宋体" w:cs="宋体"/>
          <w:color w:val="000000"/>
          <w:sz w:val="32"/>
          <w:szCs w:val="32"/>
        </w:rPr>
      </w:pPr>
    </w:p>
    <w:p w:rsidR="00257122" w:rsidRDefault="00632DE2">
      <w:pPr>
        <w:rPr>
          <w:rFonts w:ascii="宋体" w:hAnsi="宋体" w:cs="宋体"/>
          <w:color w:val="000000"/>
          <w:sz w:val="24"/>
          <w:szCs w:val="24"/>
        </w:rPr>
      </w:pPr>
      <w:r>
        <w:rPr>
          <w:rFonts w:ascii="宋体" w:hAnsi="宋体" w:cs="宋体" w:hint="eastAsia"/>
          <w:color w:val="000000"/>
          <w:kern w:val="21"/>
          <w:sz w:val="24"/>
          <w:szCs w:val="24"/>
        </w:rPr>
        <w:t>：</w:t>
      </w:r>
    </w:p>
    <w:p w:rsidR="00257122" w:rsidRDefault="00632DE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服务</w:t>
      </w:r>
      <w:r>
        <w:rPr>
          <w:rFonts w:ascii="宋体" w:hAnsi="宋体" w:cs="宋体" w:hint="eastAsia"/>
          <w:color w:val="000000"/>
          <w:kern w:val="21"/>
          <w:sz w:val="24"/>
          <w:szCs w:val="24"/>
        </w:rPr>
        <w:t>商，现郑重承诺：我单位参加本次采购活动，具有履行合同所必需的设备和专业技术能力。</w:t>
      </w:r>
    </w:p>
    <w:p w:rsidR="00257122" w:rsidRDefault="00632DE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257122" w:rsidRDefault="00257122">
      <w:pPr>
        <w:ind w:firstLine="540"/>
        <w:rPr>
          <w:rFonts w:ascii="宋体" w:hAnsi="宋体" w:cs="宋体"/>
          <w:color w:val="000000"/>
          <w:sz w:val="24"/>
          <w:szCs w:val="24"/>
        </w:rPr>
      </w:pPr>
    </w:p>
    <w:p w:rsidR="00257122" w:rsidRDefault="00257122">
      <w:pPr>
        <w:pStyle w:val="a0"/>
      </w:pPr>
    </w:p>
    <w:p w:rsidR="00257122" w:rsidRDefault="00632DE2">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服务</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257122" w:rsidRDefault="00632DE2">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257122" w:rsidRDefault="00632DE2">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257122" w:rsidRDefault="00257122">
      <w:pPr>
        <w:ind w:firstLineChars="196" w:firstLine="470"/>
        <w:rPr>
          <w:rFonts w:ascii="宋体" w:hAnsi="宋体" w:cs="宋体"/>
          <w:color w:val="000000"/>
          <w:kern w:val="21"/>
          <w:sz w:val="24"/>
          <w:szCs w:val="24"/>
        </w:rPr>
      </w:pPr>
    </w:p>
    <w:p w:rsidR="00257122" w:rsidRDefault="00257122">
      <w:pPr>
        <w:pStyle w:val="a0"/>
        <w:rPr>
          <w:rFonts w:ascii="宋体" w:hAnsi="宋体" w:cs="宋体"/>
          <w:b/>
          <w:color w:val="000000"/>
          <w:sz w:val="24"/>
          <w:szCs w:val="24"/>
        </w:rPr>
      </w:pPr>
    </w:p>
    <w:p w:rsidR="00257122" w:rsidRDefault="00257122">
      <w:pPr>
        <w:rPr>
          <w:rFonts w:ascii="宋体" w:hAnsi="宋体" w:cs="宋体"/>
          <w:b/>
          <w:color w:val="000000"/>
          <w:sz w:val="32"/>
          <w:szCs w:val="32"/>
        </w:rPr>
      </w:pPr>
    </w:p>
    <w:p w:rsidR="00257122" w:rsidRDefault="00257122">
      <w:pPr>
        <w:pStyle w:val="a0"/>
        <w:rPr>
          <w:rFonts w:ascii="宋体" w:hAnsi="宋体" w:cs="宋体"/>
          <w:color w:val="000000"/>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pStyle w:val="a0"/>
      </w:pPr>
    </w:p>
    <w:p w:rsidR="00257122" w:rsidRDefault="00257122"/>
    <w:p w:rsidR="00257122" w:rsidRDefault="00257122"/>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632DE2">
      <w:pPr>
        <w:spacing w:before="260" w:after="260"/>
        <w:jc w:val="center"/>
        <w:outlineLvl w:val="1"/>
        <w:rPr>
          <w:rFonts w:ascii="宋体" w:hAnsi="宋体" w:cs="宋体"/>
          <w:b/>
          <w:color w:val="000000"/>
          <w:sz w:val="28"/>
          <w:szCs w:val="32"/>
        </w:rPr>
      </w:pPr>
      <w:bookmarkStart w:id="9" w:name="_Toc35371688"/>
      <w:bookmarkStart w:id="10" w:name="_Toc35371469"/>
      <w:bookmarkStart w:id="11" w:name="_Toc35371363"/>
      <w:r>
        <w:rPr>
          <w:rFonts w:ascii="宋体" w:hAnsi="宋体" w:cs="宋体" w:hint="eastAsia"/>
          <w:b/>
          <w:color w:val="000000"/>
          <w:sz w:val="28"/>
          <w:szCs w:val="32"/>
        </w:rPr>
        <w:lastRenderedPageBreak/>
        <w:t>五、具有依法缴纳税收和社会保障资金良好</w:t>
      </w:r>
      <w:bookmarkEnd w:id="9"/>
      <w:bookmarkEnd w:id="10"/>
      <w:bookmarkEnd w:id="11"/>
      <w:r>
        <w:rPr>
          <w:rFonts w:ascii="宋体" w:hAnsi="宋体" w:cs="宋体" w:hint="eastAsia"/>
          <w:b/>
          <w:color w:val="000000"/>
          <w:sz w:val="28"/>
          <w:szCs w:val="32"/>
        </w:rPr>
        <w:t>记录的承诺函</w:t>
      </w:r>
    </w:p>
    <w:p w:rsidR="00257122" w:rsidRDefault="00257122">
      <w:pPr>
        <w:rPr>
          <w:rFonts w:ascii="宋体" w:hAnsi="宋体" w:cs="宋体"/>
          <w:color w:val="000000"/>
          <w:sz w:val="24"/>
          <w:szCs w:val="24"/>
        </w:rPr>
      </w:pPr>
    </w:p>
    <w:p w:rsidR="00257122" w:rsidRDefault="00632DE2">
      <w:pPr>
        <w:rPr>
          <w:rFonts w:ascii="宋体" w:hAnsi="宋体" w:cs="宋体"/>
          <w:color w:val="000000"/>
          <w:sz w:val="24"/>
          <w:szCs w:val="24"/>
        </w:rPr>
      </w:pPr>
      <w:r>
        <w:rPr>
          <w:rFonts w:ascii="宋体" w:hAnsi="宋体" w:cs="宋体" w:hint="eastAsia"/>
          <w:color w:val="000000"/>
          <w:kern w:val="21"/>
          <w:sz w:val="24"/>
          <w:szCs w:val="24"/>
        </w:rPr>
        <w:t>：</w:t>
      </w:r>
    </w:p>
    <w:p w:rsidR="00257122" w:rsidRDefault="00632DE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服务</w:t>
      </w:r>
      <w:r>
        <w:rPr>
          <w:rFonts w:ascii="宋体" w:hAnsi="宋体" w:cs="宋体" w:hint="eastAsia"/>
          <w:color w:val="000000"/>
          <w:kern w:val="21"/>
          <w:sz w:val="24"/>
          <w:szCs w:val="24"/>
        </w:rPr>
        <w:t>商，现郑重承诺：我单位参加本次采购活动，具有依法缴纳税收和社会保障资金的良好记录。</w:t>
      </w:r>
    </w:p>
    <w:p w:rsidR="00257122" w:rsidRDefault="00632DE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257122" w:rsidRDefault="00257122">
      <w:pPr>
        <w:ind w:firstLine="540"/>
        <w:rPr>
          <w:rFonts w:ascii="宋体" w:hAnsi="宋体" w:cs="宋体"/>
          <w:color w:val="000000"/>
          <w:sz w:val="24"/>
          <w:szCs w:val="24"/>
        </w:rPr>
      </w:pPr>
    </w:p>
    <w:p w:rsidR="00257122" w:rsidRDefault="00257122">
      <w:pPr>
        <w:pStyle w:val="a0"/>
        <w:rPr>
          <w:rFonts w:ascii="宋体" w:hAnsi="宋体" w:cs="宋体"/>
          <w:color w:val="000000"/>
          <w:sz w:val="24"/>
          <w:szCs w:val="24"/>
        </w:rPr>
      </w:pPr>
    </w:p>
    <w:p w:rsidR="00257122" w:rsidRDefault="00632DE2">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服务</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257122" w:rsidRDefault="00632DE2">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257122" w:rsidRDefault="00632DE2">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257122" w:rsidRDefault="00257122">
      <w:pPr>
        <w:ind w:firstLineChars="196" w:firstLine="470"/>
        <w:rPr>
          <w:rFonts w:ascii="宋体" w:hAnsi="宋体" w:cs="宋体"/>
          <w:color w:val="000000"/>
          <w:kern w:val="21"/>
          <w:sz w:val="24"/>
          <w:szCs w:val="24"/>
        </w:rPr>
      </w:pPr>
    </w:p>
    <w:p w:rsidR="00257122" w:rsidRDefault="00257122">
      <w:pPr>
        <w:jc w:val="center"/>
        <w:rPr>
          <w:rFonts w:ascii="宋体" w:hAnsi="宋体" w:cs="宋体"/>
          <w:b/>
          <w:color w:val="000000"/>
          <w:sz w:val="24"/>
          <w:szCs w:val="24"/>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632DE2">
      <w:pPr>
        <w:spacing w:before="260" w:after="260"/>
        <w:ind w:firstLineChars="600" w:firstLine="1687"/>
        <w:outlineLvl w:val="1"/>
        <w:rPr>
          <w:rFonts w:ascii="宋体" w:hAnsi="宋体" w:cs="宋体"/>
          <w:b/>
          <w:color w:val="000000"/>
          <w:sz w:val="28"/>
          <w:szCs w:val="28"/>
        </w:rPr>
      </w:pPr>
      <w:bookmarkStart w:id="12" w:name="_Toc35371689"/>
      <w:bookmarkStart w:id="13" w:name="_Toc35371470"/>
      <w:bookmarkStart w:id="14" w:name="_Toc35371364"/>
      <w:r>
        <w:rPr>
          <w:rFonts w:ascii="宋体" w:hAnsi="宋体" w:cs="宋体" w:hint="eastAsia"/>
          <w:b/>
          <w:color w:val="000000"/>
          <w:sz w:val="28"/>
          <w:szCs w:val="28"/>
        </w:rPr>
        <w:lastRenderedPageBreak/>
        <w:t>六、近三年没有重大违法记录的</w:t>
      </w:r>
      <w:bookmarkEnd w:id="12"/>
      <w:bookmarkEnd w:id="13"/>
      <w:bookmarkEnd w:id="14"/>
      <w:r>
        <w:rPr>
          <w:rFonts w:ascii="宋体" w:hAnsi="宋体" w:cs="宋体" w:hint="eastAsia"/>
          <w:b/>
          <w:color w:val="000000"/>
          <w:sz w:val="28"/>
          <w:szCs w:val="28"/>
        </w:rPr>
        <w:t>承诺函</w:t>
      </w:r>
    </w:p>
    <w:p w:rsidR="00257122" w:rsidRDefault="00632DE2">
      <w:pPr>
        <w:rPr>
          <w:rFonts w:ascii="宋体" w:hAnsi="宋体" w:cs="宋体"/>
          <w:color w:val="000000"/>
          <w:sz w:val="24"/>
          <w:szCs w:val="24"/>
        </w:rPr>
      </w:pPr>
      <w:r>
        <w:rPr>
          <w:rFonts w:ascii="宋体" w:hAnsi="宋体" w:cs="宋体" w:hint="eastAsia"/>
          <w:color w:val="000000"/>
          <w:kern w:val="21"/>
          <w:sz w:val="24"/>
          <w:szCs w:val="24"/>
        </w:rPr>
        <w:t>：</w:t>
      </w:r>
    </w:p>
    <w:p w:rsidR="00257122" w:rsidRDefault="00632DE2">
      <w:pPr>
        <w:ind w:firstLine="540"/>
        <w:rPr>
          <w:rFonts w:ascii="宋体" w:hAnsi="宋体" w:cs="宋体"/>
          <w:color w:val="000000"/>
          <w:sz w:val="24"/>
          <w:szCs w:val="24"/>
        </w:rPr>
      </w:pPr>
      <w:r>
        <w:rPr>
          <w:rFonts w:ascii="宋体" w:hAnsi="宋体" w:cs="宋体" w:hint="eastAsia"/>
          <w:color w:val="000000"/>
          <w:sz w:val="24"/>
          <w:szCs w:val="24"/>
        </w:rPr>
        <w:t>我单位作为本次采购项目的</w:t>
      </w:r>
      <w:r>
        <w:rPr>
          <w:rFonts w:ascii="宋体" w:hAnsi="宋体" w:cs="宋体" w:hint="eastAsia"/>
          <w:color w:val="000000"/>
          <w:sz w:val="24"/>
          <w:szCs w:val="24"/>
        </w:rPr>
        <w:t>服务</w:t>
      </w:r>
      <w:r>
        <w:rPr>
          <w:rFonts w:ascii="宋体" w:hAnsi="宋体" w:cs="宋体" w:hint="eastAsia"/>
          <w:color w:val="000000"/>
          <w:sz w:val="24"/>
          <w:szCs w:val="24"/>
        </w:rPr>
        <w:t>商，现郑重承诺：我单位在参加本次采购活动近</w:t>
      </w:r>
      <w:r>
        <w:rPr>
          <w:rFonts w:ascii="宋体" w:hAnsi="宋体" w:cs="宋体" w:hint="eastAsia"/>
          <w:color w:val="000000"/>
          <w:sz w:val="24"/>
          <w:szCs w:val="24"/>
        </w:rPr>
        <w:t>3</w:t>
      </w:r>
      <w:r>
        <w:rPr>
          <w:rFonts w:ascii="宋体" w:hAnsi="宋体" w:cs="宋体" w:hint="eastAsia"/>
          <w:color w:val="000000"/>
          <w:sz w:val="24"/>
          <w:szCs w:val="24"/>
        </w:rPr>
        <w:t>年内在经营活动中没有重大违法记录（即因违法经营受到刑事处罚或者责令停产停业、吊销许可证或者执照、较大数额罚款等行政处罚的行为）</w:t>
      </w:r>
      <w:r>
        <w:rPr>
          <w:rFonts w:ascii="宋体" w:hAnsi="宋体" w:cs="宋体" w:hint="eastAsia"/>
          <w:color w:val="000000"/>
          <w:sz w:val="24"/>
          <w:szCs w:val="24"/>
        </w:rPr>
        <w:t>，无重大安全</w:t>
      </w:r>
      <w:r>
        <w:rPr>
          <w:rFonts w:ascii="宋体" w:hAnsi="宋体" w:cs="宋体" w:hint="eastAsia"/>
          <w:color w:val="000000"/>
          <w:sz w:val="24"/>
          <w:szCs w:val="24"/>
        </w:rPr>
        <w:t>/</w:t>
      </w:r>
      <w:r>
        <w:rPr>
          <w:rFonts w:ascii="宋体" w:hAnsi="宋体" w:cs="宋体" w:hint="eastAsia"/>
          <w:color w:val="000000"/>
          <w:sz w:val="24"/>
          <w:szCs w:val="24"/>
        </w:rPr>
        <w:t>质量事故</w:t>
      </w:r>
      <w:r>
        <w:rPr>
          <w:rFonts w:ascii="宋体" w:hAnsi="宋体" w:cs="宋体" w:hint="eastAsia"/>
          <w:color w:val="000000"/>
          <w:sz w:val="24"/>
          <w:szCs w:val="24"/>
        </w:rPr>
        <w:t>。</w:t>
      </w:r>
    </w:p>
    <w:p w:rsidR="00257122" w:rsidRDefault="00632DE2">
      <w:pPr>
        <w:ind w:firstLine="540"/>
        <w:rPr>
          <w:rFonts w:ascii="宋体" w:hAnsi="宋体" w:cs="宋体"/>
          <w:color w:val="000000"/>
          <w:sz w:val="24"/>
          <w:szCs w:val="24"/>
        </w:rPr>
      </w:pPr>
      <w:r>
        <w:rPr>
          <w:rFonts w:ascii="宋体" w:hAnsi="宋体" w:cs="宋体" w:hint="eastAsia"/>
          <w:color w:val="000000"/>
          <w:sz w:val="24"/>
          <w:szCs w:val="24"/>
        </w:rPr>
        <w:t>本单位对上述声明内容事项真实性负责，如有虚假，由我单位承担相关法律责任。</w:t>
      </w:r>
    </w:p>
    <w:p w:rsidR="00257122" w:rsidRDefault="00257122">
      <w:pPr>
        <w:ind w:firstLine="540"/>
        <w:rPr>
          <w:rFonts w:ascii="宋体" w:hAnsi="宋体" w:cs="宋体"/>
          <w:color w:val="000000"/>
          <w:sz w:val="24"/>
          <w:szCs w:val="24"/>
        </w:rPr>
      </w:pPr>
    </w:p>
    <w:p w:rsidR="00257122" w:rsidRDefault="00257122">
      <w:pPr>
        <w:adjustRightInd w:val="0"/>
        <w:ind w:firstLineChars="200" w:firstLine="480"/>
        <w:jc w:val="left"/>
        <w:rPr>
          <w:rFonts w:ascii="宋体" w:hAnsi="宋体" w:cs="宋体"/>
          <w:color w:val="000000"/>
          <w:kern w:val="21"/>
          <w:sz w:val="24"/>
          <w:szCs w:val="24"/>
        </w:rPr>
      </w:pPr>
    </w:p>
    <w:p w:rsidR="00257122" w:rsidRDefault="00257122">
      <w:pPr>
        <w:adjustRightInd w:val="0"/>
        <w:ind w:firstLineChars="200" w:firstLine="480"/>
        <w:jc w:val="left"/>
        <w:rPr>
          <w:rFonts w:ascii="宋体" w:hAnsi="宋体" w:cs="宋体"/>
          <w:color w:val="000000"/>
          <w:kern w:val="21"/>
          <w:sz w:val="24"/>
          <w:szCs w:val="24"/>
        </w:rPr>
      </w:pPr>
    </w:p>
    <w:p w:rsidR="00257122" w:rsidRDefault="00632DE2">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服务</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257122" w:rsidRDefault="00632DE2">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257122" w:rsidRDefault="00632DE2">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257122" w:rsidRDefault="00257122">
      <w:pPr>
        <w:ind w:firstLineChars="196" w:firstLine="470"/>
        <w:rPr>
          <w:rFonts w:ascii="宋体" w:hAnsi="宋体" w:cs="宋体"/>
          <w:color w:val="000000"/>
          <w:kern w:val="21"/>
          <w:sz w:val="24"/>
          <w:szCs w:val="24"/>
        </w:rPr>
      </w:pPr>
    </w:p>
    <w:p w:rsidR="00257122" w:rsidRDefault="00257122">
      <w:pPr>
        <w:jc w:val="center"/>
        <w:rPr>
          <w:rFonts w:ascii="宋体" w:hAnsi="宋体" w:cs="宋体"/>
          <w:b/>
          <w:color w:val="000000"/>
          <w:kern w:val="21"/>
          <w:sz w:val="24"/>
          <w:szCs w:val="24"/>
          <w:lang/>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jc w:val="center"/>
        <w:rPr>
          <w:rFonts w:ascii="宋体" w:hAnsi="宋体" w:cs="宋体"/>
          <w:b/>
          <w:color w:val="000000"/>
          <w:sz w:val="32"/>
          <w:szCs w:val="32"/>
        </w:rPr>
      </w:pPr>
    </w:p>
    <w:p w:rsidR="00257122" w:rsidRDefault="00257122">
      <w:pPr>
        <w:pStyle w:val="a0"/>
      </w:pPr>
    </w:p>
    <w:p w:rsidR="00257122" w:rsidRDefault="00257122"/>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257122"/>
    <w:p w:rsidR="00257122" w:rsidRDefault="00632DE2">
      <w:pPr>
        <w:ind w:firstLineChars="600" w:firstLine="1687"/>
        <w:jc w:val="left"/>
        <w:rPr>
          <w:rFonts w:ascii="宋体" w:hAnsi="宋体"/>
          <w:b/>
          <w:color w:val="000000"/>
          <w:sz w:val="28"/>
        </w:rPr>
      </w:pPr>
      <w:r>
        <w:rPr>
          <w:rFonts w:ascii="宋体" w:hAnsi="宋体" w:cs="宋体" w:hint="eastAsia"/>
          <w:b/>
          <w:color w:val="000000"/>
          <w:sz w:val="28"/>
          <w:szCs w:val="32"/>
        </w:rPr>
        <w:lastRenderedPageBreak/>
        <w:t>七</w:t>
      </w:r>
      <w:bookmarkStart w:id="15" w:name="七、其他资格性证明文件（详见竞争性磋商文件第四章）"/>
      <w:bookmarkEnd w:id="15"/>
      <w:r>
        <w:rPr>
          <w:rFonts w:ascii="宋体" w:hAnsi="宋体" w:hint="eastAsia"/>
          <w:b/>
          <w:color w:val="000000"/>
          <w:sz w:val="28"/>
        </w:rPr>
        <w:t>、</w:t>
      </w:r>
      <w:r>
        <w:rPr>
          <w:rFonts w:ascii="宋体" w:hAnsi="宋体" w:hint="eastAsia"/>
          <w:b/>
          <w:color w:val="000000"/>
          <w:sz w:val="28"/>
        </w:rPr>
        <w:t xml:space="preserve"> </w:t>
      </w:r>
      <w:r>
        <w:rPr>
          <w:rFonts w:ascii="宋体" w:hAnsi="宋体"/>
          <w:b/>
          <w:color w:val="000000"/>
          <w:sz w:val="28"/>
        </w:rPr>
        <w:t>其他资格性证明</w:t>
      </w:r>
      <w:r>
        <w:rPr>
          <w:rFonts w:ascii="宋体" w:hAnsi="宋体" w:hint="eastAsia"/>
          <w:b/>
          <w:color w:val="000000"/>
          <w:sz w:val="28"/>
        </w:rPr>
        <w:t>材料</w:t>
      </w:r>
    </w:p>
    <w:p w:rsidR="00257122" w:rsidRDefault="00257122">
      <w:pPr>
        <w:spacing w:before="1"/>
        <w:ind w:firstLineChars="800" w:firstLine="2249"/>
        <w:rPr>
          <w:rFonts w:ascii="宋体" w:hAnsi="宋体"/>
          <w:b/>
          <w:color w:val="000000"/>
          <w:sz w:val="28"/>
        </w:rPr>
      </w:pPr>
    </w:p>
    <w:p w:rsidR="00257122" w:rsidRDefault="00632DE2">
      <w:pPr>
        <w:pStyle w:val="aa"/>
        <w:tabs>
          <w:tab w:val="left" w:pos="580"/>
        </w:tabs>
        <w:autoSpaceDE w:val="0"/>
        <w:autoSpaceDN w:val="0"/>
        <w:ind w:firstLineChars="1475" w:firstLine="3540"/>
        <w:rPr>
          <w:rFonts w:ascii="宋体" w:hAnsi="宋体"/>
          <w:color w:val="000000"/>
          <w:sz w:val="24"/>
        </w:rPr>
      </w:pPr>
      <w:r>
        <w:rPr>
          <w:rFonts w:ascii="宋体" w:hAnsi="宋体"/>
          <w:color w:val="000000"/>
          <w:sz w:val="24"/>
        </w:rPr>
        <w:t>（格式自拟</w:t>
      </w:r>
      <w:r>
        <w:rPr>
          <w:rFonts w:ascii="宋体" w:hAnsi="宋体"/>
          <w:color w:val="000000"/>
          <w:spacing w:val="-19"/>
          <w:sz w:val="24"/>
        </w:rPr>
        <w:t>）</w:t>
      </w:r>
      <w:r>
        <w:rPr>
          <w:rFonts w:ascii="宋体" w:hAnsi="宋体"/>
          <w:color w:val="000000"/>
          <w:spacing w:val="-19"/>
          <w:sz w:val="24"/>
        </w:rPr>
        <w:t xml:space="preserve"> </w:t>
      </w:r>
    </w:p>
    <w:p w:rsidR="00257122" w:rsidRDefault="00257122">
      <w:pPr>
        <w:pStyle w:val="aa"/>
        <w:tabs>
          <w:tab w:val="left" w:pos="580"/>
        </w:tabs>
        <w:autoSpaceDE w:val="0"/>
        <w:autoSpaceDN w:val="0"/>
        <w:ind w:firstLineChars="0"/>
        <w:rPr>
          <w:rFonts w:ascii="宋体" w:hAnsi="宋体"/>
          <w:color w:val="000000"/>
          <w:sz w:val="24"/>
        </w:rPr>
      </w:pPr>
    </w:p>
    <w:p w:rsidR="00257122" w:rsidRDefault="00257122">
      <w:pPr>
        <w:ind w:firstLineChars="1300" w:firstLine="4176"/>
        <w:rPr>
          <w:rFonts w:ascii="宋体" w:hAnsi="宋体" w:cs="宋体"/>
          <w:b/>
          <w:color w:val="000000"/>
          <w:sz w:val="32"/>
          <w:szCs w:val="32"/>
        </w:rPr>
      </w:pPr>
    </w:p>
    <w:p w:rsidR="00257122" w:rsidRDefault="00257122">
      <w:pPr>
        <w:ind w:firstLineChars="1300" w:firstLine="4176"/>
        <w:rPr>
          <w:rFonts w:ascii="宋体" w:hAnsi="宋体" w:cs="宋体"/>
          <w:b/>
          <w:color w:val="000000"/>
          <w:sz w:val="32"/>
          <w:szCs w:val="32"/>
        </w:rPr>
      </w:pPr>
    </w:p>
    <w:p w:rsidR="00257122" w:rsidRDefault="00257122">
      <w:pPr>
        <w:ind w:firstLineChars="1300" w:firstLine="4176"/>
        <w:rPr>
          <w:rFonts w:ascii="宋体" w:hAnsi="宋体" w:cs="宋体"/>
          <w:b/>
          <w:color w:val="000000"/>
          <w:sz w:val="32"/>
          <w:szCs w:val="32"/>
        </w:rPr>
      </w:pPr>
    </w:p>
    <w:p w:rsidR="00257122" w:rsidRDefault="00257122">
      <w:pPr>
        <w:rPr>
          <w:rFonts w:ascii="宋体" w:hAnsi="宋体" w:cs="宋体"/>
          <w:b/>
          <w:color w:val="000000"/>
          <w:sz w:val="32"/>
          <w:szCs w:val="32"/>
        </w:rPr>
      </w:pPr>
    </w:p>
    <w:p w:rsidR="00257122" w:rsidRDefault="00257122">
      <w:pPr>
        <w:ind w:firstLineChars="1300" w:firstLine="4176"/>
        <w:rPr>
          <w:rFonts w:ascii="宋体" w:hAnsi="宋体" w:cs="宋体"/>
          <w:b/>
          <w:color w:val="000000"/>
          <w:sz w:val="32"/>
          <w:szCs w:val="32"/>
        </w:rPr>
      </w:pPr>
    </w:p>
    <w:p w:rsidR="00257122" w:rsidRDefault="00257122">
      <w:pPr>
        <w:ind w:firstLineChars="1300" w:firstLine="4176"/>
        <w:rPr>
          <w:rFonts w:ascii="宋体" w:hAnsi="宋体" w:cs="宋体"/>
          <w:b/>
          <w:color w:val="000000"/>
          <w:sz w:val="32"/>
          <w:szCs w:val="32"/>
        </w:rPr>
      </w:pPr>
    </w:p>
    <w:p w:rsidR="00257122" w:rsidRDefault="00257122">
      <w:pPr>
        <w:rPr>
          <w:rFonts w:ascii="宋体" w:hAnsi="宋体" w:cs="宋体"/>
          <w:b/>
          <w:color w:val="000000"/>
          <w:sz w:val="32"/>
          <w:szCs w:val="32"/>
        </w:rPr>
      </w:pPr>
    </w:p>
    <w:p w:rsidR="00257122" w:rsidRDefault="00257122">
      <w:pPr>
        <w:jc w:val="center"/>
        <w:rPr>
          <w:rFonts w:ascii="方正小标宋简体" w:eastAsia="方正小标宋简体" w:hAnsi="方正小标宋简体" w:cs="方正小标宋简体"/>
          <w:b/>
          <w:bCs/>
          <w:sz w:val="44"/>
          <w:szCs w:val="44"/>
        </w:rPr>
      </w:pPr>
    </w:p>
    <w:p w:rsidR="00257122" w:rsidRDefault="00257122">
      <w:pPr>
        <w:jc w:val="left"/>
        <w:rPr>
          <w:rFonts w:ascii="宋体" w:hAnsi="宋体" w:cs="宋体"/>
          <w:b/>
          <w:color w:val="000000"/>
          <w:sz w:val="28"/>
          <w:szCs w:val="28"/>
        </w:rPr>
      </w:pPr>
    </w:p>
    <w:p w:rsidR="00257122" w:rsidRDefault="00257122">
      <w:pPr>
        <w:pStyle w:val="a0"/>
        <w:rPr>
          <w:rFonts w:ascii="宋体" w:hAnsi="宋体" w:cs="宋体"/>
          <w:b/>
          <w:color w:val="000000"/>
          <w:sz w:val="28"/>
          <w:szCs w:val="28"/>
        </w:rPr>
      </w:pPr>
    </w:p>
    <w:p w:rsidR="00257122" w:rsidRDefault="00257122">
      <w:pPr>
        <w:rPr>
          <w:rFonts w:ascii="宋体" w:hAnsi="宋体" w:cs="宋体"/>
          <w:b/>
          <w:color w:val="000000"/>
          <w:sz w:val="28"/>
          <w:szCs w:val="28"/>
        </w:rPr>
      </w:pPr>
    </w:p>
    <w:p w:rsidR="00257122" w:rsidRDefault="00257122">
      <w:pPr>
        <w:pStyle w:val="a0"/>
        <w:rPr>
          <w:rFonts w:ascii="宋体" w:hAnsi="宋体" w:cs="宋体"/>
          <w:b/>
          <w:color w:val="000000"/>
          <w:sz w:val="28"/>
          <w:szCs w:val="28"/>
        </w:rPr>
      </w:pPr>
    </w:p>
    <w:p w:rsidR="00257122" w:rsidRDefault="00257122">
      <w:pPr>
        <w:rPr>
          <w:rFonts w:ascii="宋体" w:hAnsi="宋体" w:cs="宋体"/>
          <w:b/>
          <w:color w:val="000000"/>
          <w:sz w:val="28"/>
          <w:szCs w:val="28"/>
        </w:rPr>
      </w:pPr>
    </w:p>
    <w:p w:rsidR="00257122" w:rsidRDefault="00257122">
      <w:pPr>
        <w:pStyle w:val="a0"/>
        <w:rPr>
          <w:rFonts w:ascii="宋体" w:hAnsi="宋体" w:cs="宋体"/>
          <w:b/>
          <w:color w:val="000000"/>
          <w:sz w:val="28"/>
          <w:szCs w:val="28"/>
        </w:rPr>
      </w:pPr>
    </w:p>
    <w:p w:rsidR="00257122" w:rsidRDefault="00257122">
      <w:pPr>
        <w:rPr>
          <w:rFonts w:ascii="宋体" w:hAnsi="宋体" w:cs="宋体"/>
          <w:b/>
          <w:color w:val="000000"/>
          <w:sz w:val="28"/>
          <w:szCs w:val="28"/>
        </w:rPr>
      </w:pPr>
    </w:p>
    <w:p w:rsidR="00257122" w:rsidRDefault="00257122"/>
    <w:p w:rsidR="00257122" w:rsidRDefault="00257122">
      <w:pPr>
        <w:pStyle w:val="a0"/>
      </w:pPr>
    </w:p>
    <w:p w:rsidR="00257122" w:rsidRDefault="00257122">
      <w:pPr>
        <w:pStyle w:val="a0"/>
      </w:pPr>
    </w:p>
    <w:p w:rsidR="00257122" w:rsidRDefault="00257122">
      <w:pPr>
        <w:pStyle w:val="a0"/>
      </w:pPr>
    </w:p>
    <w:p w:rsidR="00257122" w:rsidRDefault="00257122">
      <w:pPr>
        <w:pStyle w:val="a0"/>
      </w:pPr>
    </w:p>
    <w:p w:rsidR="00257122" w:rsidRDefault="00632DE2">
      <w:pPr>
        <w:jc w:val="left"/>
        <w:rPr>
          <w:rFonts w:ascii="宋体" w:hAnsi="宋体" w:cs="宋体"/>
          <w:b/>
          <w:color w:val="000000"/>
          <w:sz w:val="28"/>
          <w:szCs w:val="28"/>
        </w:rPr>
      </w:pPr>
      <w:r>
        <w:rPr>
          <w:rFonts w:ascii="宋体" w:hAnsi="宋体" w:cs="宋体" w:hint="eastAsia"/>
          <w:b/>
          <w:color w:val="000000"/>
          <w:sz w:val="28"/>
          <w:szCs w:val="28"/>
        </w:rPr>
        <w:lastRenderedPageBreak/>
        <w:t>第二部分：其他响应文件（格式）</w:t>
      </w:r>
    </w:p>
    <w:p w:rsidR="00257122" w:rsidRDefault="00632DE2">
      <w:pPr>
        <w:jc w:val="center"/>
        <w:rPr>
          <w:rFonts w:ascii="宋体" w:hAnsi="宋体" w:cs="宋体"/>
          <w:b/>
          <w:color w:val="000000"/>
          <w:sz w:val="32"/>
          <w:szCs w:val="32"/>
        </w:rPr>
      </w:pPr>
      <w:r>
        <w:rPr>
          <w:rFonts w:ascii="宋体" w:hAnsi="宋体" w:cs="宋体" w:hint="eastAsia"/>
          <w:b/>
          <w:color w:val="000000"/>
          <w:sz w:val="32"/>
          <w:szCs w:val="32"/>
        </w:rPr>
        <w:t>一、报价函</w:t>
      </w:r>
    </w:p>
    <w:p w:rsidR="00257122" w:rsidRDefault="00632DE2">
      <w:pPr>
        <w:ind w:firstLineChars="50" w:firstLine="120"/>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w:t>
      </w:r>
    </w:p>
    <w:p w:rsidR="00257122" w:rsidRDefault="00632DE2">
      <w:pPr>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我方全面研究了“</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（项目名称）</w:t>
      </w:r>
      <w:r>
        <w:rPr>
          <w:rFonts w:ascii="宋体" w:hAnsi="宋体" w:cs="宋体" w:hint="eastAsia"/>
          <w:color w:val="000000"/>
          <w:sz w:val="24"/>
          <w:szCs w:val="24"/>
        </w:rPr>
        <w:t>”项目</w:t>
      </w:r>
      <w:r>
        <w:rPr>
          <w:rFonts w:ascii="宋体" w:hAnsi="宋体" w:cs="宋体" w:hint="eastAsia"/>
          <w:color w:val="000000"/>
          <w:sz w:val="24"/>
          <w:szCs w:val="24"/>
        </w:rPr>
        <w:t>询价</w:t>
      </w:r>
      <w:r>
        <w:rPr>
          <w:rFonts w:ascii="宋体" w:hAnsi="宋体" w:cs="宋体" w:hint="eastAsia"/>
          <w:color w:val="000000"/>
          <w:sz w:val="24"/>
          <w:szCs w:val="24"/>
        </w:rPr>
        <w:t>文件，决定参加贵单位组织的本项目</w:t>
      </w:r>
      <w:r>
        <w:rPr>
          <w:rFonts w:ascii="宋体" w:hAnsi="宋体" w:cs="宋体" w:hint="eastAsia"/>
          <w:color w:val="000000"/>
          <w:sz w:val="24"/>
          <w:szCs w:val="24"/>
        </w:rPr>
        <w:t>询价</w:t>
      </w:r>
      <w:r>
        <w:rPr>
          <w:rFonts w:ascii="宋体" w:hAnsi="宋体" w:cs="宋体" w:hint="eastAsia"/>
          <w:color w:val="000000"/>
          <w:sz w:val="24"/>
          <w:szCs w:val="24"/>
        </w:rPr>
        <w:t>采购。我方愿意以人民币（大写）（￥）的投标报价</w:t>
      </w:r>
      <w:r>
        <w:rPr>
          <w:rFonts w:ascii="宋体" w:hAnsi="宋体" w:cs="宋体" w:hint="eastAsia"/>
          <w:kern w:val="0"/>
          <w:sz w:val="24"/>
          <w:szCs w:val="24"/>
        </w:rPr>
        <w:t>（</w:t>
      </w:r>
      <w:r>
        <w:rPr>
          <w:rFonts w:ascii="宋体" w:hAnsi="宋体" w:hint="eastAsia"/>
          <w:color w:val="000000"/>
          <w:sz w:val="24"/>
        </w:rPr>
        <w:t>保留小数点后两位</w:t>
      </w:r>
      <w:r>
        <w:rPr>
          <w:rFonts w:ascii="宋体" w:hAnsi="宋体" w:cs="宋体" w:hint="eastAsia"/>
          <w:kern w:val="0"/>
          <w:sz w:val="24"/>
          <w:szCs w:val="24"/>
        </w:rPr>
        <w:t>）</w:t>
      </w:r>
      <w:r>
        <w:rPr>
          <w:rFonts w:ascii="宋体" w:hAnsi="宋体" w:cs="宋体" w:hint="eastAsia"/>
          <w:color w:val="000000"/>
          <w:sz w:val="24"/>
          <w:szCs w:val="24"/>
        </w:rPr>
        <w:t>。</w:t>
      </w:r>
    </w:p>
    <w:p w:rsidR="00257122" w:rsidRDefault="00632DE2">
      <w:pPr>
        <w:ind w:firstLineChars="200" w:firstLine="480"/>
        <w:jc w:val="lef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我方自愿按照</w:t>
      </w:r>
      <w:r>
        <w:rPr>
          <w:rFonts w:ascii="宋体" w:hAnsi="宋体" w:cs="宋体" w:hint="eastAsia"/>
          <w:color w:val="000000"/>
          <w:sz w:val="24"/>
          <w:szCs w:val="24"/>
        </w:rPr>
        <w:t>询价</w:t>
      </w:r>
      <w:r>
        <w:rPr>
          <w:rFonts w:ascii="宋体" w:hAnsi="宋体" w:cs="宋体" w:hint="eastAsia"/>
          <w:color w:val="000000"/>
          <w:sz w:val="24"/>
          <w:szCs w:val="24"/>
        </w:rPr>
        <w:t>文件规定的各项要求向采购人提供所需服务。</w:t>
      </w:r>
    </w:p>
    <w:p w:rsidR="00257122" w:rsidRDefault="00632DE2">
      <w:pPr>
        <w:ind w:firstLineChars="200" w:firstLine="480"/>
        <w:jc w:val="left"/>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一旦我方成交，我方将严格履行采购合同规定的责任和义务。</w:t>
      </w:r>
    </w:p>
    <w:p w:rsidR="00257122" w:rsidRDefault="00632DE2">
      <w:pPr>
        <w:ind w:firstLineChars="200" w:firstLine="480"/>
        <w:jc w:val="left"/>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我方同意本</w:t>
      </w:r>
      <w:r>
        <w:rPr>
          <w:rFonts w:ascii="宋体" w:hAnsi="宋体" w:cs="宋体" w:hint="eastAsia"/>
          <w:color w:val="000000"/>
          <w:sz w:val="24"/>
          <w:szCs w:val="24"/>
        </w:rPr>
        <w:t>询价</w:t>
      </w:r>
      <w:r>
        <w:rPr>
          <w:rFonts w:ascii="宋体" w:hAnsi="宋体" w:cs="宋体" w:hint="eastAsia"/>
          <w:color w:val="000000"/>
          <w:sz w:val="24"/>
          <w:szCs w:val="24"/>
        </w:rPr>
        <w:t>文件参照《四川省政府采购当事人诚信管理办法》（川财采〔</w:t>
      </w:r>
      <w:r>
        <w:rPr>
          <w:rFonts w:ascii="宋体" w:hAnsi="宋体" w:cs="宋体" w:hint="eastAsia"/>
          <w:color w:val="000000"/>
          <w:sz w:val="24"/>
          <w:szCs w:val="24"/>
        </w:rPr>
        <w:t>2015</w:t>
      </w:r>
      <w:r>
        <w:rPr>
          <w:rFonts w:ascii="宋体" w:hAnsi="宋体" w:cs="宋体" w:hint="eastAsia"/>
          <w:color w:val="000000"/>
          <w:sz w:val="24"/>
          <w:szCs w:val="24"/>
        </w:rPr>
        <w:t>〕</w:t>
      </w:r>
      <w:r>
        <w:rPr>
          <w:rFonts w:ascii="宋体" w:hAnsi="宋体" w:cs="宋体" w:hint="eastAsia"/>
          <w:color w:val="000000"/>
          <w:sz w:val="24"/>
          <w:szCs w:val="24"/>
        </w:rPr>
        <w:t>33</w:t>
      </w:r>
      <w:r>
        <w:rPr>
          <w:rFonts w:ascii="宋体" w:hAnsi="宋体" w:cs="宋体" w:hint="eastAsia"/>
          <w:color w:val="000000"/>
          <w:sz w:val="24"/>
          <w:szCs w:val="24"/>
        </w:rPr>
        <w:t>号文件）对我方可能存在的失信行为进行惩戒。</w:t>
      </w:r>
    </w:p>
    <w:p w:rsidR="00257122" w:rsidRDefault="00632DE2">
      <w:pPr>
        <w:ind w:firstLineChars="200" w:firstLine="480"/>
        <w:jc w:val="left"/>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我方愿意提供贵单位可能另外要求的，与</w:t>
      </w:r>
      <w:r>
        <w:rPr>
          <w:rFonts w:ascii="宋体" w:hAnsi="宋体" w:cs="宋体" w:hint="eastAsia"/>
          <w:color w:val="000000"/>
          <w:sz w:val="24"/>
          <w:szCs w:val="24"/>
        </w:rPr>
        <w:t>询价</w:t>
      </w:r>
      <w:r>
        <w:rPr>
          <w:rFonts w:ascii="宋体" w:hAnsi="宋体" w:cs="宋体" w:hint="eastAsia"/>
          <w:color w:val="000000"/>
          <w:sz w:val="24"/>
          <w:szCs w:val="24"/>
        </w:rPr>
        <w:t>报价有关的文件资料，并保证我方已提供和将要提供的文件资料是真实、准确的。</w:t>
      </w:r>
    </w:p>
    <w:p w:rsidR="00257122" w:rsidRDefault="00632DE2">
      <w:pPr>
        <w:ind w:firstLineChars="200" w:firstLine="480"/>
        <w:jc w:val="left"/>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color w:val="000000"/>
          <w:sz w:val="24"/>
          <w:szCs w:val="24"/>
        </w:rPr>
        <w:t>.</w:t>
      </w:r>
      <w:r>
        <w:rPr>
          <w:rFonts w:ascii="宋体" w:hAnsi="宋体" w:cs="宋体" w:hint="eastAsia"/>
          <w:color w:val="000000"/>
          <w:sz w:val="24"/>
          <w:szCs w:val="24"/>
        </w:rPr>
        <w:t>本次</w:t>
      </w:r>
      <w:r>
        <w:rPr>
          <w:rFonts w:ascii="宋体" w:hAnsi="宋体" w:cs="宋体" w:hint="eastAsia"/>
          <w:color w:val="000000"/>
          <w:sz w:val="24"/>
          <w:szCs w:val="24"/>
        </w:rPr>
        <w:t>询价</w:t>
      </w:r>
      <w:r>
        <w:rPr>
          <w:rFonts w:ascii="宋体" w:hAnsi="宋体" w:cs="宋体" w:hint="eastAsia"/>
          <w:color w:val="000000"/>
          <w:sz w:val="24"/>
          <w:szCs w:val="24"/>
        </w:rPr>
        <w:t>，我方递交的响应文件有效期为</w:t>
      </w:r>
      <w:r>
        <w:rPr>
          <w:rFonts w:ascii="宋体" w:hAnsi="宋体" w:cs="宋体" w:hint="eastAsia"/>
          <w:color w:val="000000"/>
          <w:sz w:val="24"/>
          <w:szCs w:val="24"/>
        </w:rPr>
        <w:t>询价</w:t>
      </w:r>
      <w:r>
        <w:rPr>
          <w:rFonts w:ascii="宋体" w:hAnsi="宋体" w:cs="宋体" w:hint="eastAsia"/>
          <w:color w:val="000000"/>
          <w:sz w:val="24"/>
          <w:szCs w:val="24"/>
        </w:rPr>
        <w:t>文件规定起算之日起天。</w:t>
      </w:r>
    </w:p>
    <w:p w:rsidR="00257122" w:rsidRDefault="00632DE2">
      <w:pPr>
        <w:pStyle w:val="a0"/>
        <w:rPr>
          <w:rFonts w:ascii="宋体" w:hAnsi="宋体" w:cs="宋体"/>
          <w:b/>
          <w:color w:val="000000"/>
          <w:sz w:val="28"/>
          <w:szCs w:val="28"/>
        </w:rPr>
      </w:pPr>
      <w:r>
        <w:rPr>
          <w:rFonts w:ascii="宋体" w:hAnsi="宋体" w:cs="宋体" w:hint="eastAsia"/>
          <w:b/>
          <w:color w:val="000000"/>
          <w:sz w:val="28"/>
          <w:szCs w:val="28"/>
        </w:rPr>
        <w:t xml:space="preserve">   </w:t>
      </w:r>
      <w:r>
        <w:rPr>
          <w:rFonts w:ascii="宋体" w:hAnsi="宋体" w:cs="宋体" w:hint="eastAsia"/>
          <w:b/>
          <w:color w:val="000000"/>
          <w:sz w:val="28"/>
          <w:szCs w:val="28"/>
        </w:rPr>
        <w:t>说明：服务商报价分别在项目名称处注明包一、包二。</w:t>
      </w:r>
    </w:p>
    <w:p w:rsidR="00257122" w:rsidRDefault="00632DE2">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服务</w:t>
      </w:r>
      <w:r>
        <w:rPr>
          <w:rFonts w:ascii="仿宋" w:eastAsia="仿宋" w:hAnsi="仿宋" w:cs="仿宋" w:hint="eastAsia"/>
          <w:sz w:val="24"/>
          <w:szCs w:val="24"/>
        </w:rPr>
        <w:t>商名称（签章）：</w:t>
      </w:r>
      <w:r>
        <w:rPr>
          <w:rFonts w:ascii="仿宋" w:eastAsia="仿宋" w:hAnsi="仿宋" w:cs="仿宋" w:hint="eastAsia"/>
          <w:sz w:val="24"/>
          <w:szCs w:val="24"/>
        </w:rPr>
        <w:t xml:space="preserve">    </w:t>
      </w:r>
    </w:p>
    <w:p w:rsidR="00257122" w:rsidRDefault="00632DE2">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法定代表人或授权代表（签字并按手印）：</w:t>
      </w:r>
      <w:r>
        <w:rPr>
          <w:rFonts w:ascii="仿宋" w:eastAsia="仿宋" w:hAnsi="仿宋" w:cs="仿宋" w:hint="eastAsia"/>
          <w:sz w:val="24"/>
          <w:szCs w:val="24"/>
        </w:rPr>
        <w:t xml:space="preserve"> </w:t>
      </w:r>
    </w:p>
    <w:p w:rsidR="00257122" w:rsidRDefault="00632DE2">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联系电话：</w:t>
      </w:r>
    </w:p>
    <w:p w:rsidR="00257122" w:rsidRDefault="00632DE2">
      <w:pPr>
        <w:widowControl/>
        <w:spacing w:line="312" w:lineRule="auto"/>
        <w:ind w:firstLineChars="200" w:firstLine="480"/>
        <w:outlineLvl w:val="1"/>
        <w:rPr>
          <w:rFonts w:ascii="仿宋" w:eastAsia="仿宋" w:hAnsi="仿宋"/>
          <w:sz w:val="28"/>
          <w:szCs w:val="28"/>
        </w:rPr>
      </w:pP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期：年月日</w:t>
      </w:r>
    </w:p>
    <w:p w:rsidR="00257122" w:rsidRDefault="00257122">
      <w:pPr>
        <w:pStyle w:val="a0"/>
        <w:rPr>
          <w:rFonts w:ascii="宋体" w:hAnsi="宋体" w:cs="宋体"/>
          <w:b/>
          <w:color w:val="000000"/>
          <w:sz w:val="28"/>
          <w:szCs w:val="28"/>
        </w:rPr>
      </w:pPr>
    </w:p>
    <w:p w:rsidR="00257122" w:rsidRDefault="00257122">
      <w:pPr>
        <w:pStyle w:val="a0"/>
        <w:rPr>
          <w:rFonts w:ascii="宋体" w:hAnsi="宋体" w:cs="宋体"/>
          <w:b/>
          <w:color w:val="000000"/>
          <w:sz w:val="28"/>
          <w:szCs w:val="28"/>
        </w:rPr>
      </w:pPr>
    </w:p>
    <w:p w:rsidR="00257122" w:rsidRDefault="00257122">
      <w:pPr>
        <w:pStyle w:val="2"/>
        <w:spacing w:before="0" w:after="0" w:line="400" w:lineRule="exact"/>
        <w:ind w:firstLineChars="1200" w:firstLine="3855"/>
        <w:rPr>
          <w:rFonts w:asciiTheme="minorEastAsia" w:eastAsiaTheme="minorEastAsia" w:hAnsiTheme="minorEastAsia" w:cs="仿宋"/>
          <w:color w:val="000000"/>
          <w:szCs w:val="28"/>
        </w:rPr>
      </w:pPr>
    </w:p>
    <w:p w:rsidR="00257122" w:rsidRDefault="00257122">
      <w:pPr>
        <w:pStyle w:val="2"/>
        <w:spacing w:before="0" w:after="0" w:line="400" w:lineRule="exact"/>
        <w:ind w:firstLineChars="1200" w:firstLine="3855"/>
        <w:rPr>
          <w:rFonts w:asciiTheme="minorEastAsia" w:eastAsiaTheme="minorEastAsia" w:hAnsiTheme="minorEastAsia" w:cs="仿宋"/>
          <w:color w:val="000000"/>
          <w:szCs w:val="28"/>
        </w:rPr>
      </w:pPr>
    </w:p>
    <w:p w:rsidR="00257122" w:rsidRDefault="00257122">
      <w:pPr>
        <w:pStyle w:val="2"/>
        <w:spacing w:before="0" w:after="0" w:line="400" w:lineRule="exact"/>
        <w:rPr>
          <w:rFonts w:asciiTheme="minorEastAsia" w:eastAsiaTheme="minorEastAsia" w:hAnsiTheme="minorEastAsia" w:cs="仿宋"/>
          <w:color w:val="000000"/>
          <w:szCs w:val="28"/>
        </w:rPr>
      </w:pPr>
    </w:p>
    <w:p w:rsidR="00257122" w:rsidRDefault="00257122">
      <w:pPr>
        <w:pStyle w:val="2"/>
        <w:spacing w:before="0" w:after="0" w:line="400" w:lineRule="exact"/>
        <w:ind w:firstLineChars="1200" w:firstLine="3855"/>
        <w:rPr>
          <w:rFonts w:asciiTheme="minorEastAsia" w:eastAsiaTheme="minorEastAsia" w:hAnsiTheme="minorEastAsia" w:cs="仿宋"/>
          <w:color w:val="000000"/>
          <w:szCs w:val="28"/>
        </w:rPr>
      </w:pPr>
    </w:p>
    <w:p w:rsidR="00257122" w:rsidRDefault="00257122">
      <w:pPr>
        <w:pStyle w:val="2"/>
        <w:spacing w:before="0" w:after="0" w:line="400" w:lineRule="exact"/>
        <w:ind w:firstLineChars="1200" w:firstLine="3855"/>
        <w:rPr>
          <w:rFonts w:asciiTheme="minorEastAsia" w:eastAsiaTheme="minorEastAsia" w:hAnsiTheme="minorEastAsia" w:cs="仿宋"/>
          <w:color w:val="000000"/>
          <w:szCs w:val="28"/>
        </w:rPr>
      </w:pPr>
    </w:p>
    <w:p w:rsidR="00257122" w:rsidRDefault="00257122">
      <w:pPr>
        <w:pStyle w:val="2"/>
        <w:spacing w:before="0" w:after="0" w:line="400" w:lineRule="exact"/>
        <w:ind w:firstLineChars="1200" w:firstLine="3855"/>
        <w:rPr>
          <w:rFonts w:asciiTheme="minorEastAsia" w:eastAsiaTheme="minorEastAsia" w:hAnsiTheme="minorEastAsia" w:cs="仿宋"/>
          <w:color w:val="000000"/>
          <w:szCs w:val="28"/>
        </w:rPr>
      </w:pPr>
    </w:p>
    <w:p w:rsidR="00257122" w:rsidRDefault="00257122">
      <w:pPr>
        <w:pStyle w:val="2"/>
        <w:spacing w:before="0" w:after="0" w:line="400" w:lineRule="exact"/>
        <w:ind w:firstLineChars="1200" w:firstLine="3855"/>
        <w:rPr>
          <w:rFonts w:asciiTheme="minorEastAsia" w:eastAsiaTheme="minorEastAsia" w:hAnsiTheme="minorEastAsia" w:cs="仿宋"/>
          <w:color w:val="000000"/>
          <w:szCs w:val="28"/>
        </w:rPr>
      </w:pPr>
    </w:p>
    <w:p w:rsidR="00257122" w:rsidRDefault="00257122">
      <w:pPr>
        <w:pStyle w:val="2"/>
        <w:spacing w:before="0" w:after="0" w:line="400" w:lineRule="exact"/>
        <w:ind w:firstLineChars="1200" w:firstLine="3855"/>
        <w:rPr>
          <w:rFonts w:asciiTheme="minorEastAsia" w:eastAsiaTheme="minorEastAsia" w:hAnsiTheme="minorEastAsia" w:cs="仿宋"/>
          <w:color w:val="000000"/>
          <w:szCs w:val="28"/>
        </w:rPr>
      </w:pPr>
    </w:p>
    <w:p w:rsidR="00257122" w:rsidRDefault="00257122">
      <w:pPr>
        <w:rPr>
          <w:rFonts w:asciiTheme="minorEastAsia" w:eastAsiaTheme="minorEastAsia" w:hAnsiTheme="minorEastAsia" w:cs="仿宋"/>
          <w:color w:val="000000"/>
          <w:szCs w:val="28"/>
        </w:rPr>
      </w:pPr>
    </w:p>
    <w:p w:rsidR="00257122" w:rsidRDefault="00257122">
      <w:pPr>
        <w:pStyle w:val="a0"/>
        <w:rPr>
          <w:rFonts w:asciiTheme="minorEastAsia" w:eastAsiaTheme="minorEastAsia" w:hAnsiTheme="minorEastAsia" w:cs="仿宋"/>
          <w:color w:val="000000"/>
          <w:szCs w:val="28"/>
        </w:rPr>
      </w:pPr>
    </w:p>
    <w:p w:rsidR="00257122" w:rsidRDefault="00257122">
      <w:pPr>
        <w:pStyle w:val="a0"/>
        <w:rPr>
          <w:rFonts w:ascii="仿宋" w:eastAsia="仿宋" w:hAnsi="仿宋" w:cs="仿宋"/>
          <w:sz w:val="28"/>
          <w:szCs w:val="28"/>
        </w:rPr>
      </w:pPr>
    </w:p>
    <w:sectPr w:rsidR="00257122" w:rsidSect="0025712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DE2" w:rsidRDefault="00632DE2" w:rsidP="00257122">
      <w:r>
        <w:separator/>
      </w:r>
    </w:p>
  </w:endnote>
  <w:endnote w:type="continuationSeparator" w:id="1">
    <w:p w:rsidR="00632DE2" w:rsidRDefault="00632DE2" w:rsidP="00257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ESI仿宋-GB2312">
    <w:altName w:val="仿宋"/>
    <w:charset w:val="00"/>
    <w:family w:val="auto"/>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ESI楷体-GB2312">
    <w:altName w:val="宋体"/>
    <w:charset w:val="86"/>
    <w:family w:val="auto"/>
    <w:pitch w:val="default"/>
    <w:sig w:usb0="00000000" w:usb1="00000000" w:usb2="00000012"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22" w:rsidRDefault="00257122">
    <w:pPr>
      <w:pStyle w:val="a7"/>
      <w:jc w:val="center"/>
    </w:pPr>
    <w:r>
      <w:fldChar w:fldCharType="begin"/>
    </w:r>
    <w:r w:rsidR="00632DE2">
      <w:instrText xml:space="preserve"> PAGE   \* MERGEFORMAT </w:instrText>
    </w:r>
    <w:r>
      <w:fldChar w:fldCharType="separate"/>
    </w:r>
    <w:r w:rsidR="00B806F9" w:rsidRPr="00B806F9">
      <w:rPr>
        <w:noProof/>
        <w:lang w:val="zh-CN"/>
      </w:rPr>
      <w:t>15</w:t>
    </w:r>
    <w:r>
      <w:fldChar w:fldCharType="end"/>
    </w:r>
  </w:p>
  <w:p w:rsidR="00257122" w:rsidRDefault="0025712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DE2" w:rsidRDefault="00632DE2" w:rsidP="00257122">
      <w:r>
        <w:separator/>
      </w:r>
    </w:p>
  </w:footnote>
  <w:footnote w:type="continuationSeparator" w:id="1">
    <w:p w:rsidR="00632DE2" w:rsidRDefault="00632DE2" w:rsidP="00257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chineseCounting"/>
      <w:suff w:val="nothing"/>
      <w:lvlText w:val="%1、"/>
      <w:lvlJc w:val="left"/>
      <w:pPr>
        <w:ind w:left="0" w:firstLine="42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0053208E"/>
    <w:multiLevelType w:val="multilevel"/>
    <w:tmpl w:val="0053208E"/>
    <w:lvl w:ilvl="0">
      <w:start w:val="1"/>
      <w:numFmt w:val="chineseCounting"/>
      <w:pStyle w:val="20"/>
      <w:suff w:val="nothing"/>
      <w:lvlText w:val="(%1)"/>
      <w:lvlJc w:val="left"/>
      <w:pPr>
        <w:ind w:left="0" w:firstLine="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59ADCABA"/>
    <w:multiLevelType w:val="multilevel"/>
    <w:tmpl w:val="59ADCABA"/>
    <w:lvl w:ilvl="0">
      <w:start w:val="2"/>
      <w:numFmt w:val="chineseCounting"/>
      <w:suff w:val="space"/>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26DC7"/>
    <w:rsid w:val="F5B2BDDF"/>
    <w:rsid w:val="FD3BC599"/>
    <w:rsid w:val="FDCE3DBC"/>
    <w:rsid w:val="00010B25"/>
    <w:rsid w:val="00010C90"/>
    <w:rsid w:val="00050E23"/>
    <w:rsid w:val="00057EFB"/>
    <w:rsid w:val="000727A2"/>
    <w:rsid w:val="00072DB1"/>
    <w:rsid w:val="00080B55"/>
    <w:rsid w:val="000975BF"/>
    <w:rsid w:val="000979C6"/>
    <w:rsid w:val="000A33DE"/>
    <w:rsid w:val="000A6945"/>
    <w:rsid w:val="000B10EC"/>
    <w:rsid w:val="000B424A"/>
    <w:rsid w:val="000D327A"/>
    <w:rsid w:val="000D3464"/>
    <w:rsid w:val="000E4544"/>
    <w:rsid w:val="00110738"/>
    <w:rsid w:val="001113BE"/>
    <w:rsid w:val="00125BE4"/>
    <w:rsid w:val="00130094"/>
    <w:rsid w:val="001427B0"/>
    <w:rsid w:val="00146107"/>
    <w:rsid w:val="0015011F"/>
    <w:rsid w:val="001575CA"/>
    <w:rsid w:val="0017379E"/>
    <w:rsid w:val="0017479C"/>
    <w:rsid w:val="00187115"/>
    <w:rsid w:val="001A6492"/>
    <w:rsid w:val="001B7233"/>
    <w:rsid w:val="001C3E39"/>
    <w:rsid w:val="001C56EC"/>
    <w:rsid w:val="001C62C7"/>
    <w:rsid w:val="001D5E8A"/>
    <w:rsid w:val="002330E2"/>
    <w:rsid w:val="002412D3"/>
    <w:rsid w:val="002519C1"/>
    <w:rsid w:val="0025296F"/>
    <w:rsid w:val="00257122"/>
    <w:rsid w:val="002655C2"/>
    <w:rsid w:val="00280808"/>
    <w:rsid w:val="00295D37"/>
    <w:rsid w:val="002A2693"/>
    <w:rsid w:val="002A714D"/>
    <w:rsid w:val="002B6357"/>
    <w:rsid w:val="002E2299"/>
    <w:rsid w:val="002F1690"/>
    <w:rsid w:val="00302F68"/>
    <w:rsid w:val="003175A1"/>
    <w:rsid w:val="00344627"/>
    <w:rsid w:val="00362052"/>
    <w:rsid w:val="00393685"/>
    <w:rsid w:val="003A1E69"/>
    <w:rsid w:val="003A5F2D"/>
    <w:rsid w:val="003B4B52"/>
    <w:rsid w:val="003D4B75"/>
    <w:rsid w:val="003D777D"/>
    <w:rsid w:val="003E46C8"/>
    <w:rsid w:val="003F3D53"/>
    <w:rsid w:val="00435262"/>
    <w:rsid w:val="0043635B"/>
    <w:rsid w:val="00462076"/>
    <w:rsid w:val="004636F7"/>
    <w:rsid w:val="00494CB5"/>
    <w:rsid w:val="0049567B"/>
    <w:rsid w:val="004B3C55"/>
    <w:rsid w:val="004C4DDB"/>
    <w:rsid w:val="004D4579"/>
    <w:rsid w:val="004E02A8"/>
    <w:rsid w:val="004E1368"/>
    <w:rsid w:val="004E216C"/>
    <w:rsid w:val="00522F8C"/>
    <w:rsid w:val="005353B5"/>
    <w:rsid w:val="00535C9E"/>
    <w:rsid w:val="005543E4"/>
    <w:rsid w:val="0057735A"/>
    <w:rsid w:val="00585767"/>
    <w:rsid w:val="005A5A07"/>
    <w:rsid w:val="005A5F1B"/>
    <w:rsid w:val="005A7BAF"/>
    <w:rsid w:val="005F026E"/>
    <w:rsid w:val="0060004C"/>
    <w:rsid w:val="00617B2E"/>
    <w:rsid w:val="00632DE2"/>
    <w:rsid w:val="006461A6"/>
    <w:rsid w:val="00646FE8"/>
    <w:rsid w:val="0066139E"/>
    <w:rsid w:val="0067776D"/>
    <w:rsid w:val="00693A3B"/>
    <w:rsid w:val="006C01F2"/>
    <w:rsid w:val="007066F3"/>
    <w:rsid w:val="00715A32"/>
    <w:rsid w:val="00717F66"/>
    <w:rsid w:val="0074304A"/>
    <w:rsid w:val="00743A2E"/>
    <w:rsid w:val="007519D3"/>
    <w:rsid w:val="0075253B"/>
    <w:rsid w:val="00764DC7"/>
    <w:rsid w:val="00772CD4"/>
    <w:rsid w:val="00784363"/>
    <w:rsid w:val="007A07FE"/>
    <w:rsid w:val="007D3225"/>
    <w:rsid w:val="007D7BDF"/>
    <w:rsid w:val="007E274A"/>
    <w:rsid w:val="007F1087"/>
    <w:rsid w:val="007F353E"/>
    <w:rsid w:val="00800230"/>
    <w:rsid w:val="00823407"/>
    <w:rsid w:val="00826DC7"/>
    <w:rsid w:val="008330CE"/>
    <w:rsid w:val="00846ECC"/>
    <w:rsid w:val="00857585"/>
    <w:rsid w:val="00861329"/>
    <w:rsid w:val="00874712"/>
    <w:rsid w:val="0089749A"/>
    <w:rsid w:val="008A26BB"/>
    <w:rsid w:val="008A2EDF"/>
    <w:rsid w:val="008B175A"/>
    <w:rsid w:val="008B2909"/>
    <w:rsid w:val="008C1872"/>
    <w:rsid w:val="008D4108"/>
    <w:rsid w:val="008F1773"/>
    <w:rsid w:val="008F1F1C"/>
    <w:rsid w:val="009067F4"/>
    <w:rsid w:val="00907778"/>
    <w:rsid w:val="00915087"/>
    <w:rsid w:val="00917320"/>
    <w:rsid w:val="00933B35"/>
    <w:rsid w:val="009351E9"/>
    <w:rsid w:val="00944175"/>
    <w:rsid w:val="00944F22"/>
    <w:rsid w:val="00953847"/>
    <w:rsid w:val="00956CE3"/>
    <w:rsid w:val="009665EB"/>
    <w:rsid w:val="00976E65"/>
    <w:rsid w:val="009841BC"/>
    <w:rsid w:val="00985941"/>
    <w:rsid w:val="0099053B"/>
    <w:rsid w:val="009A1999"/>
    <w:rsid w:val="009B0D72"/>
    <w:rsid w:val="009B508A"/>
    <w:rsid w:val="009C23AE"/>
    <w:rsid w:val="009D319E"/>
    <w:rsid w:val="009D56C8"/>
    <w:rsid w:val="00A01306"/>
    <w:rsid w:val="00A054C6"/>
    <w:rsid w:val="00A22C02"/>
    <w:rsid w:val="00A25F54"/>
    <w:rsid w:val="00A263DC"/>
    <w:rsid w:val="00A358A6"/>
    <w:rsid w:val="00A37B8C"/>
    <w:rsid w:val="00A51B50"/>
    <w:rsid w:val="00A81BEC"/>
    <w:rsid w:val="00A87460"/>
    <w:rsid w:val="00A87B98"/>
    <w:rsid w:val="00A87FB3"/>
    <w:rsid w:val="00AC334E"/>
    <w:rsid w:val="00AD17FA"/>
    <w:rsid w:val="00AF04AB"/>
    <w:rsid w:val="00AF56A4"/>
    <w:rsid w:val="00AF7A16"/>
    <w:rsid w:val="00B02CBE"/>
    <w:rsid w:val="00B20CE0"/>
    <w:rsid w:val="00B34DAF"/>
    <w:rsid w:val="00B550D4"/>
    <w:rsid w:val="00B5570D"/>
    <w:rsid w:val="00B563AF"/>
    <w:rsid w:val="00B70C30"/>
    <w:rsid w:val="00B806F9"/>
    <w:rsid w:val="00B81AA7"/>
    <w:rsid w:val="00BB6D83"/>
    <w:rsid w:val="00BD27C0"/>
    <w:rsid w:val="00BE0C84"/>
    <w:rsid w:val="00BE74E2"/>
    <w:rsid w:val="00C060F7"/>
    <w:rsid w:val="00C2665B"/>
    <w:rsid w:val="00C2670D"/>
    <w:rsid w:val="00C342C1"/>
    <w:rsid w:val="00C36185"/>
    <w:rsid w:val="00C43512"/>
    <w:rsid w:val="00C51B97"/>
    <w:rsid w:val="00C72ED1"/>
    <w:rsid w:val="00C907A1"/>
    <w:rsid w:val="00C95FB9"/>
    <w:rsid w:val="00CA1963"/>
    <w:rsid w:val="00CA54DF"/>
    <w:rsid w:val="00CD2BC5"/>
    <w:rsid w:val="00CE4E79"/>
    <w:rsid w:val="00CF3D58"/>
    <w:rsid w:val="00CF5C53"/>
    <w:rsid w:val="00CF7400"/>
    <w:rsid w:val="00D27F90"/>
    <w:rsid w:val="00D305D9"/>
    <w:rsid w:val="00D41B36"/>
    <w:rsid w:val="00D46ACD"/>
    <w:rsid w:val="00D55226"/>
    <w:rsid w:val="00D561F7"/>
    <w:rsid w:val="00D66B4F"/>
    <w:rsid w:val="00D77523"/>
    <w:rsid w:val="00D86F48"/>
    <w:rsid w:val="00D873E9"/>
    <w:rsid w:val="00D87FA0"/>
    <w:rsid w:val="00DB0444"/>
    <w:rsid w:val="00DF0678"/>
    <w:rsid w:val="00E21589"/>
    <w:rsid w:val="00E34BA5"/>
    <w:rsid w:val="00E40223"/>
    <w:rsid w:val="00E600C2"/>
    <w:rsid w:val="00E66B6A"/>
    <w:rsid w:val="00E67487"/>
    <w:rsid w:val="00E73217"/>
    <w:rsid w:val="00E77926"/>
    <w:rsid w:val="00E80107"/>
    <w:rsid w:val="00E90F43"/>
    <w:rsid w:val="00EB30AF"/>
    <w:rsid w:val="00EB33FD"/>
    <w:rsid w:val="00ED3C17"/>
    <w:rsid w:val="00EE4E41"/>
    <w:rsid w:val="00F024D9"/>
    <w:rsid w:val="00F106F1"/>
    <w:rsid w:val="00F11AA8"/>
    <w:rsid w:val="00F3663F"/>
    <w:rsid w:val="00F372F0"/>
    <w:rsid w:val="00F54B18"/>
    <w:rsid w:val="00F651F7"/>
    <w:rsid w:val="00F70D17"/>
    <w:rsid w:val="00F73BC2"/>
    <w:rsid w:val="00F9742A"/>
    <w:rsid w:val="00FA7177"/>
    <w:rsid w:val="00FB45EC"/>
    <w:rsid w:val="00FC3658"/>
    <w:rsid w:val="00FD0B95"/>
    <w:rsid w:val="00FD40CA"/>
    <w:rsid w:val="00FD5A2D"/>
    <w:rsid w:val="00FF484B"/>
    <w:rsid w:val="01BB1DBC"/>
    <w:rsid w:val="036E4EAA"/>
    <w:rsid w:val="039F5795"/>
    <w:rsid w:val="056E1528"/>
    <w:rsid w:val="06566262"/>
    <w:rsid w:val="07160FD5"/>
    <w:rsid w:val="07330AEC"/>
    <w:rsid w:val="082A0A77"/>
    <w:rsid w:val="09F7716F"/>
    <w:rsid w:val="0BFD6B90"/>
    <w:rsid w:val="0D0A3357"/>
    <w:rsid w:val="0D9E1413"/>
    <w:rsid w:val="0DE64FA5"/>
    <w:rsid w:val="0E87393A"/>
    <w:rsid w:val="0EC32F8B"/>
    <w:rsid w:val="10AA65A5"/>
    <w:rsid w:val="117D2F94"/>
    <w:rsid w:val="11DC3232"/>
    <w:rsid w:val="11F44B42"/>
    <w:rsid w:val="13D21C5D"/>
    <w:rsid w:val="13F76002"/>
    <w:rsid w:val="18B4664A"/>
    <w:rsid w:val="18BD3E2F"/>
    <w:rsid w:val="1A2C1267"/>
    <w:rsid w:val="1A603FAF"/>
    <w:rsid w:val="1C5F45AB"/>
    <w:rsid w:val="1C605655"/>
    <w:rsid w:val="1C735E2D"/>
    <w:rsid w:val="1DBD5D1B"/>
    <w:rsid w:val="1DF50916"/>
    <w:rsid w:val="1F877D56"/>
    <w:rsid w:val="20234FB7"/>
    <w:rsid w:val="209858B2"/>
    <w:rsid w:val="20AF599E"/>
    <w:rsid w:val="21966DCD"/>
    <w:rsid w:val="22322946"/>
    <w:rsid w:val="23414FE1"/>
    <w:rsid w:val="23985206"/>
    <w:rsid w:val="242B424B"/>
    <w:rsid w:val="246F697A"/>
    <w:rsid w:val="24A46220"/>
    <w:rsid w:val="24F05547"/>
    <w:rsid w:val="2559678D"/>
    <w:rsid w:val="27EE2D05"/>
    <w:rsid w:val="2ABF4520"/>
    <w:rsid w:val="2AED4C96"/>
    <w:rsid w:val="2B1B3875"/>
    <w:rsid w:val="2B40443B"/>
    <w:rsid w:val="2C3232D2"/>
    <w:rsid w:val="2F087634"/>
    <w:rsid w:val="30166CD3"/>
    <w:rsid w:val="30862FAD"/>
    <w:rsid w:val="30930B9A"/>
    <w:rsid w:val="31033843"/>
    <w:rsid w:val="32A45EC8"/>
    <w:rsid w:val="35571701"/>
    <w:rsid w:val="37F13E72"/>
    <w:rsid w:val="39EF30E9"/>
    <w:rsid w:val="3D323C92"/>
    <w:rsid w:val="3D6F23B0"/>
    <w:rsid w:val="3D802FBE"/>
    <w:rsid w:val="3E3152F8"/>
    <w:rsid w:val="3EDC2976"/>
    <w:rsid w:val="405C47E1"/>
    <w:rsid w:val="40F44095"/>
    <w:rsid w:val="42C216AB"/>
    <w:rsid w:val="43235598"/>
    <w:rsid w:val="432A4F48"/>
    <w:rsid w:val="438B38F3"/>
    <w:rsid w:val="44EF216D"/>
    <w:rsid w:val="45F958E7"/>
    <w:rsid w:val="46FB2D43"/>
    <w:rsid w:val="470C321C"/>
    <w:rsid w:val="47BB46CC"/>
    <w:rsid w:val="47C8641D"/>
    <w:rsid w:val="498216DF"/>
    <w:rsid w:val="49984235"/>
    <w:rsid w:val="4B1D66CA"/>
    <w:rsid w:val="4C5A5BD4"/>
    <w:rsid w:val="4CDD5E93"/>
    <w:rsid w:val="4D021AA4"/>
    <w:rsid w:val="4F060D7E"/>
    <w:rsid w:val="55807293"/>
    <w:rsid w:val="56611E13"/>
    <w:rsid w:val="59D04ACE"/>
    <w:rsid w:val="5B2B75FF"/>
    <w:rsid w:val="5B4568B8"/>
    <w:rsid w:val="5C4D7EE3"/>
    <w:rsid w:val="5C5745E1"/>
    <w:rsid w:val="5CDF001D"/>
    <w:rsid w:val="60891995"/>
    <w:rsid w:val="62A90265"/>
    <w:rsid w:val="636662E5"/>
    <w:rsid w:val="67065D0B"/>
    <w:rsid w:val="68C317FC"/>
    <w:rsid w:val="69830847"/>
    <w:rsid w:val="6A2B3AE1"/>
    <w:rsid w:val="6B756D78"/>
    <w:rsid w:val="6D3A39A1"/>
    <w:rsid w:val="6D486E65"/>
    <w:rsid w:val="6E082423"/>
    <w:rsid w:val="6F344227"/>
    <w:rsid w:val="6F9844F8"/>
    <w:rsid w:val="6FD16D7D"/>
    <w:rsid w:val="6FF7030D"/>
    <w:rsid w:val="70001AD1"/>
    <w:rsid w:val="7161257B"/>
    <w:rsid w:val="73BA3AC2"/>
    <w:rsid w:val="74FD5392"/>
    <w:rsid w:val="75F75AC8"/>
    <w:rsid w:val="77D95B37"/>
    <w:rsid w:val="78070674"/>
    <w:rsid w:val="78D448A7"/>
    <w:rsid w:val="78E62C32"/>
    <w:rsid w:val="79437F09"/>
    <w:rsid w:val="79711F31"/>
    <w:rsid w:val="7A8F6345"/>
    <w:rsid w:val="7B547F7B"/>
    <w:rsid w:val="7C0B1F12"/>
    <w:rsid w:val="7D2E362A"/>
    <w:rsid w:val="7D7B724D"/>
    <w:rsid w:val="7E5941A5"/>
    <w:rsid w:val="7F9938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57122"/>
    <w:pPr>
      <w:widowControl w:val="0"/>
      <w:jc w:val="both"/>
    </w:pPr>
    <w:rPr>
      <w:rFonts w:ascii="Calibri" w:hAnsi="Calibri"/>
      <w:kern w:val="2"/>
      <w:sz w:val="21"/>
      <w:szCs w:val="22"/>
    </w:rPr>
  </w:style>
  <w:style w:type="paragraph" w:styleId="2">
    <w:name w:val="heading 2"/>
    <w:basedOn w:val="a"/>
    <w:next w:val="a"/>
    <w:link w:val="2Char"/>
    <w:qFormat/>
    <w:rsid w:val="00257122"/>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257122"/>
    <w:pPr>
      <w:spacing w:after="120"/>
    </w:pPr>
  </w:style>
  <w:style w:type="paragraph" w:styleId="a4">
    <w:name w:val="Body Text First Indent"/>
    <w:basedOn w:val="a0"/>
    <w:link w:val="Char0"/>
    <w:qFormat/>
    <w:rsid w:val="00257122"/>
    <w:pPr>
      <w:ind w:firstLineChars="100" w:firstLine="420"/>
    </w:pPr>
  </w:style>
  <w:style w:type="paragraph" w:styleId="a5">
    <w:name w:val="Normal Indent"/>
    <w:basedOn w:val="a"/>
    <w:qFormat/>
    <w:rsid w:val="00257122"/>
    <w:pPr>
      <w:ind w:firstLineChars="200" w:firstLine="420"/>
    </w:pPr>
    <w:rPr>
      <w:rFonts w:ascii="Times New Roman" w:hAnsi="Times New Roman"/>
      <w:szCs w:val="24"/>
    </w:rPr>
  </w:style>
  <w:style w:type="paragraph" w:styleId="a6">
    <w:name w:val="Balloon Text"/>
    <w:basedOn w:val="a"/>
    <w:link w:val="Char1"/>
    <w:qFormat/>
    <w:rsid w:val="00257122"/>
    <w:rPr>
      <w:sz w:val="18"/>
      <w:szCs w:val="18"/>
    </w:rPr>
  </w:style>
  <w:style w:type="paragraph" w:styleId="a7">
    <w:name w:val="footer"/>
    <w:basedOn w:val="a"/>
    <w:link w:val="Char2"/>
    <w:uiPriority w:val="99"/>
    <w:qFormat/>
    <w:rsid w:val="00257122"/>
    <w:pPr>
      <w:tabs>
        <w:tab w:val="center" w:pos="4153"/>
        <w:tab w:val="right" w:pos="8306"/>
      </w:tabs>
      <w:snapToGrid w:val="0"/>
      <w:jc w:val="left"/>
    </w:pPr>
    <w:rPr>
      <w:sz w:val="18"/>
      <w:szCs w:val="18"/>
    </w:rPr>
  </w:style>
  <w:style w:type="paragraph" w:styleId="a8">
    <w:name w:val="header"/>
    <w:basedOn w:val="a"/>
    <w:link w:val="Char3"/>
    <w:qFormat/>
    <w:rsid w:val="00257122"/>
    <w:pPr>
      <w:pBdr>
        <w:bottom w:val="single" w:sz="6" w:space="1" w:color="auto"/>
      </w:pBdr>
      <w:tabs>
        <w:tab w:val="center" w:pos="4153"/>
        <w:tab w:val="right" w:pos="8306"/>
      </w:tabs>
      <w:snapToGrid w:val="0"/>
      <w:jc w:val="center"/>
    </w:pPr>
    <w:rPr>
      <w:sz w:val="18"/>
      <w:szCs w:val="18"/>
    </w:rPr>
  </w:style>
  <w:style w:type="paragraph" w:styleId="6">
    <w:name w:val="toc 6"/>
    <w:basedOn w:val="a"/>
    <w:next w:val="a"/>
    <w:qFormat/>
    <w:rsid w:val="00257122"/>
    <w:pPr>
      <w:tabs>
        <w:tab w:val="left" w:pos="0"/>
      </w:tabs>
      <w:ind w:left="2100"/>
    </w:pPr>
  </w:style>
  <w:style w:type="table" w:styleId="a9">
    <w:name w:val="Table Grid"/>
    <w:basedOn w:val="a2"/>
    <w:qFormat/>
    <w:rsid w:val="002571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样式2"/>
    <w:basedOn w:val="a8"/>
    <w:qFormat/>
    <w:rsid w:val="00257122"/>
    <w:pPr>
      <w:pBdr>
        <w:bottom w:val="thickThinSmallGap" w:sz="24" w:space="1" w:color="auto"/>
      </w:pBdr>
      <w:jc w:val="both"/>
    </w:pPr>
  </w:style>
  <w:style w:type="character" w:customStyle="1" w:styleId="Char3">
    <w:name w:val="页眉 Char"/>
    <w:basedOn w:val="a1"/>
    <w:link w:val="a8"/>
    <w:qFormat/>
    <w:rsid w:val="00257122"/>
    <w:rPr>
      <w:kern w:val="2"/>
      <w:sz w:val="18"/>
      <w:szCs w:val="18"/>
    </w:rPr>
  </w:style>
  <w:style w:type="character" w:customStyle="1" w:styleId="Char2">
    <w:name w:val="页脚 Char"/>
    <w:basedOn w:val="a1"/>
    <w:link w:val="a7"/>
    <w:uiPriority w:val="99"/>
    <w:qFormat/>
    <w:rsid w:val="00257122"/>
    <w:rPr>
      <w:kern w:val="2"/>
      <w:sz w:val="18"/>
      <w:szCs w:val="18"/>
    </w:rPr>
  </w:style>
  <w:style w:type="character" w:customStyle="1" w:styleId="Char1">
    <w:name w:val="批注框文本 Char"/>
    <w:basedOn w:val="a1"/>
    <w:link w:val="a6"/>
    <w:qFormat/>
    <w:rsid w:val="00257122"/>
    <w:rPr>
      <w:kern w:val="2"/>
      <w:sz w:val="18"/>
      <w:szCs w:val="18"/>
    </w:rPr>
  </w:style>
  <w:style w:type="paragraph" w:styleId="aa">
    <w:name w:val="List Paragraph"/>
    <w:basedOn w:val="a"/>
    <w:uiPriority w:val="99"/>
    <w:qFormat/>
    <w:rsid w:val="00257122"/>
    <w:pPr>
      <w:ind w:firstLineChars="200" w:firstLine="420"/>
    </w:pPr>
  </w:style>
  <w:style w:type="character" w:customStyle="1" w:styleId="2Char">
    <w:name w:val="标题 2 Char"/>
    <w:basedOn w:val="a1"/>
    <w:link w:val="2"/>
    <w:qFormat/>
    <w:rsid w:val="00257122"/>
    <w:rPr>
      <w:rFonts w:ascii="Arial" w:eastAsia="黑体" w:hAnsi="Arial"/>
      <w:b/>
      <w:bCs/>
      <w:kern w:val="2"/>
      <w:sz w:val="32"/>
      <w:szCs w:val="32"/>
    </w:rPr>
  </w:style>
  <w:style w:type="character" w:customStyle="1" w:styleId="Char">
    <w:name w:val="正文文本 Char"/>
    <w:basedOn w:val="a1"/>
    <w:link w:val="a0"/>
    <w:qFormat/>
    <w:rsid w:val="00257122"/>
    <w:rPr>
      <w:kern w:val="2"/>
      <w:sz w:val="21"/>
      <w:szCs w:val="22"/>
    </w:rPr>
  </w:style>
  <w:style w:type="character" w:customStyle="1" w:styleId="Char0">
    <w:name w:val="正文首行缩进 Char"/>
    <w:basedOn w:val="Char"/>
    <w:link w:val="a4"/>
    <w:qFormat/>
    <w:rsid w:val="00257122"/>
    <w:rPr>
      <w:kern w:val="2"/>
      <w:sz w:val="21"/>
      <w:szCs w:val="22"/>
    </w:rPr>
  </w:style>
  <w:style w:type="paragraph" w:customStyle="1" w:styleId="ab">
    <w:name w:val="正文首行缩进两字符"/>
    <w:basedOn w:val="a"/>
    <w:qFormat/>
    <w:rsid w:val="00257122"/>
    <w:pPr>
      <w:spacing w:line="360" w:lineRule="auto"/>
      <w:ind w:firstLineChars="200" w:firstLine="200"/>
    </w:pPr>
  </w:style>
  <w:style w:type="paragraph" w:customStyle="1" w:styleId="20">
    <w:name w:val="20、第五章“(一)”三级标题"/>
    <w:basedOn w:val="01"/>
    <w:qFormat/>
    <w:rsid w:val="00257122"/>
    <w:pPr>
      <w:pageBreakBefore/>
      <w:numPr>
        <w:numId w:val="1"/>
      </w:numPr>
      <w:spacing w:before="50" w:after="50"/>
      <w:jc w:val="center"/>
      <w:outlineLvl w:val="2"/>
    </w:pPr>
    <w:rPr>
      <w:b/>
      <w:sz w:val="28"/>
    </w:rPr>
  </w:style>
  <w:style w:type="paragraph" w:customStyle="1" w:styleId="01">
    <w:name w:val="01、普通正文"/>
    <w:basedOn w:val="a"/>
    <w:next w:val="6"/>
    <w:qFormat/>
    <w:rsid w:val="00257122"/>
    <w:pPr>
      <w:tabs>
        <w:tab w:val="left" w:pos="0"/>
      </w:tabs>
      <w:wordWrap w:val="0"/>
      <w:topLinePunct/>
    </w:pPr>
    <w:rPr>
      <w:snapToGrid w:val="0"/>
    </w:rPr>
  </w:style>
  <w:style w:type="paragraph" w:customStyle="1" w:styleId="022">
    <w:name w:val="02、首行缩进2字符正文"/>
    <w:basedOn w:val="a"/>
    <w:qFormat/>
    <w:rsid w:val="00257122"/>
    <w:pPr>
      <w:tabs>
        <w:tab w:val="left" w:pos="0"/>
      </w:tabs>
      <w:wordWrap w:val="0"/>
      <w:topLinePunct/>
      <w:ind w:firstLineChars="200" w:firstLine="480"/>
    </w:pPr>
  </w:style>
  <w:style w:type="paragraph" w:customStyle="1" w:styleId="reader-word-layer">
    <w:name w:val="reader-word-layer"/>
    <w:basedOn w:val="a"/>
    <w:qFormat/>
    <w:rsid w:val="00257122"/>
    <w:pPr>
      <w:widowControl/>
      <w:spacing w:before="100" w:beforeAutospacing="1" w:after="100" w:afterAutospacing="1"/>
      <w:jc w:val="left"/>
    </w:pPr>
    <w:rPr>
      <w:rFonts w:ascii="宋体" w:hAnsi="Times New Roman" w:cs="宋体"/>
      <w:kern w:val="0"/>
      <w:sz w:val="24"/>
      <w:szCs w:val="24"/>
    </w:rPr>
  </w:style>
  <w:style w:type="paragraph" w:customStyle="1" w:styleId="BodyText21">
    <w:name w:val="Body Text 21"/>
    <w:basedOn w:val="a"/>
    <w:qFormat/>
    <w:rsid w:val="00257122"/>
    <w:pPr>
      <w:adjustRightInd w:val="0"/>
      <w:spacing w:line="300" w:lineRule="auto"/>
      <w:jc w:val="center"/>
      <w:textAlignment w:val="baseline"/>
    </w:pPr>
    <w:rPr>
      <w:rFonts w:ascii="宋体" w:hAnsi="宋体"/>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2076</Words>
  <Characters>2305</Characters>
  <Application>Microsoft Office Word</Application>
  <DocSecurity>0</DocSecurity>
  <Lines>128</Lines>
  <Paragraphs>132</Paragraphs>
  <ScaleCrop>false</ScaleCrop>
  <Company>Sky123.Org</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74</cp:revision>
  <cp:lastPrinted>2024-09-21T00:49:00Z</cp:lastPrinted>
  <dcterms:created xsi:type="dcterms:W3CDTF">2023-06-08T13:56:00Z</dcterms:created>
  <dcterms:modified xsi:type="dcterms:W3CDTF">2025-12-25T06:49:00Z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